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4F1E" w:rsidRDefault="00DF4F1E">
      <w:pPr>
        <w:spacing w:before="133"/>
        <w:ind w:left="110"/>
        <w:rPr>
          <w:b/>
          <w:color w:val="2A2A2A"/>
          <w:sz w:val="25"/>
        </w:rPr>
      </w:pPr>
    </w:p>
    <w:p w:rsidR="00CE2297" w:rsidRDefault="00775023">
      <w:pPr>
        <w:spacing w:before="133"/>
        <w:ind w:left="110"/>
        <w:rPr>
          <w:b/>
          <w:sz w:val="25"/>
        </w:rPr>
      </w:pPr>
      <w:r>
        <w:rPr>
          <w:b/>
          <w:color w:val="2A2A2A"/>
          <w:sz w:val="25"/>
        </w:rPr>
        <w:t>Corporate Governance Lead -</w:t>
      </w:r>
      <w:r>
        <w:rPr>
          <w:b/>
          <w:color w:val="2A2A2A"/>
          <w:spacing w:val="62"/>
          <w:sz w:val="25"/>
        </w:rPr>
        <w:t xml:space="preserve"> </w:t>
      </w:r>
      <w:r w:rsidR="00A51385">
        <w:rPr>
          <w:b/>
          <w:color w:val="2A2A2A"/>
          <w:sz w:val="25"/>
        </w:rPr>
        <w:t>4265</w:t>
      </w:r>
    </w:p>
    <w:p w:rsidR="00CE2297" w:rsidRDefault="00CE2297">
      <w:pPr>
        <w:pStyle w:val="BodyText"/>
        <w:rPr>
          <w:b/>
          <w:sz w:val="32"/>
        </w:rPr>
      </w:pPr>
    </w:p>
    <w:p w:rsidR="00CE2297" w:rsidRDefault="00775023">
      <w:pPr>
        <w:pStyle w:val="Heading1"/>
        <w:ind w:left="252"/>
      </w:pPr>
      <w:r>
        <w:rPr>
          <w:color w:val="2A2A2A"/>
        </w:rPr>
        <w:t>Job Type</w:t>
      </w:r>
    </w:p>
    <w:p w:rsidR="00CE2297" w:rsidRDefault="00775023">
      <w:pPr>
        <w:spacing w:before="25"/>
        <w:ind w:left="245" w:firstLine="12"/>
        <w:rPr>
          <w:sz w:val="17"/>
        </w:rPr>
      </w:pPr>
      <w:r>
        <w:rPr>
          <w:color w:val="2A2A2A"/>
          <w:w w:val="105"/>
          <w:sz w:val="17"/>
        </w:rPr>
        <w:t>Regular Full Time</w:t>
      </w:r>
    </w:p>
    <w:p w:rsidR="00CE2297" w:rsidRDefault="00CE2297">
      <w:pPr>
        <w:pStyle w:val="BodyText"/>
        <w:spacing w:before="10"/>
        <w:rPr>
          <w:sz w:val="14"/>
        </w:rPr>
      </w:pPr>
    </w:p>
    <w:p w:rsidR="00CE2297" w:rsidRDefault="00775023">
      <w:pPr>
        <w:ind w:left="245"/>
        <w:rPr>
          <w:b/>
          <w:sz w:val="19"/>
        </w:rPr>
      </w:pPr>
      <w:r>
        <w:rPr>
          <w:b/>
          <w:color w:val="2A2A2A"/>
          <w:sz w:val="19"/>
        </w:rPr>
        <w:t>Employee Group</w:t>
      </w:r>
    </w:p>
    <w:p w:rsidR="00CE2297" w:rsidRDefault="00775023">
      <w:pPr>
        <w:spacing w:before="23"/>
        <w:ind w:left="247"/>
        <w:rPr>
          <w:sz w:val="17"/>
        </w:rPr>
      </w:pPr>
      <w:r>
        <w:rPr>
          <w:color w:val="2A2A2A"/>
          <w:w w:val="105"/>
          <w:sz w:val="17"/>
        </w:rPr>
        <w:t>Non Union</w:t>
      </w:r>
    </w:p>
    <w:p w:rsidR="00CE2297" w:rsidRDefault="00CE2297">
      <w:pPr>
        <w:pStyle w:val="BodyText"/>
        <w:spacing w:before="4"/>
        <w:rPr>
          <w:sz w:val="14"/>
        </w:rPr>
      </w:pPr>
    </w:p>
    <w:p w:rsidR="00CE2297" w:rsidRDefault="00775023">
      <w:pPr>
        <w:ind w:left="240"/>
        <w:rPr>
          <w:b/>
          <w:sz w:val="19"/>
        </w:rPr>
      </w:pPr>
      <w:r>
        <w:rPr>
          <w:b/>
          <w:color w:val="2A2A2A"/>
          <w:sz w:val="19"/>
        </w:rPr>
        <w:t>Salary Scale</w:t>
      </w:r>
    </w:p>
    <w:p w:rsidR="00CE2297" w:rsidRDefault="00775023">
      <w:pPr>
        <w:spacing w:before="29"/>
        <w:ind w:left="240"/>
        <w:rPr>
          <w:sz w:val="17"/>
        </w:rPr>
      </w:pPr>
      <w:r>
        <w:rPr>
          <w:color w:val="2A2A2A"/>
          <w:w w:val="110"/>
          <w:sz w:val="17"/>
        </w:rPr>
        <w:t>To Be Determined</w:t>
      </w:r>
    </w:p>
    <w:p w:rsidR="00CE2297" w:rsidRDefault="00CE2297">
      <w:pPr>
        <w:pStyle w:val="BodyText"/>
        <w:spacing w:before="6"/>
        <w:rPr>
          <w:sz w:val="14"/>
        </w:rPr>
      </w:pPr>
    </w:p>
    <w:p w:rsidR="00CE2297" w:rsidRDefault="00775023">
      <w:pPr>
        <w:ind w:left="238"/>
        <w:rPr>
          <w:b/>
          <w:sz w:val="19"/>
        </w:rPr>
      </w:pPr>
      <w:r>
        <w:rPr>
          <w:b/>
          <w:color w:val="2A2A2A"/>
          <w:sz w:val="19"/>
        </w:rPr>
        <w:t>Hours (subject to change)</w:t>
      </w:r>
    </w:p>
    <w:p w:rsidR="00CE2297" w:rsidRPr="00A51385" w:rsidRDefault="00775023">
      <w:pPr>
        <w:pStyle w:val="ListParagraph"/>
        <w:numPr>
          <w:ilvl w:val="1"/>
          <w:numId w:val="3"/>
        </w:numPr>
        <w:tabs>
          <w:tab w:val="left" w:pos="611"/>
        </w:tabs>
        <w:spacing w:before="27" w:line="280" w:lineRule="auto"/>
        <w:ind w:right="885" w:firstLine="3"/>
        <w:rPr>
          <w:sz w:val="17"/>
        </w:rPr>
      </w:pPr>
      <w:r>
        <w:rPr>
          <w:color w:val="2A2A2A"/>
          <w:w w:val="105"/>
          <w:sz w:val="17"/>
        </w:rPr>
        <w:t>37</w:t>
      </w:r>
      <w:r>
        <w:rPr>
          <w:color w:val="4A4A4A"/>
          <w:w w:val="105"/>
          <w:sz w:val="17"/>
        </w:rPr>
        <w:t>.</w:t>
      </w:r>
      <w:r>
        <w:rPr>
          <w:color w:val="2A2A2A"/>
          <w:w w:val="105"/>
          <w:sz w:val="17"/>
        </w:rPr>
        <w:t>5</w:t>
      </w:r>
      <w:r>
        <w:rPr>
          <w:color w:val="2A2A2A"/>
          <w:spacing w:val="-4"/>
          <w:w w:val="105"/>
          <w:sz w:val="17"/>
        </w:rPr>
        <w:t xml:space="preserve"> </w:t>
      </w:r>
      <w:r>
        <w:rPr>
          <w:color w:val="2A2A2A"/>
          <w:w w:val="105"/>
          <w:sz w:val="17"/>
        </w:rPr>
        <w:t>hours</w:t>
      </w:r>
      <w:r>
        <w:rPr>
          <w:color w:val="2A2A2A"/>
          <w:spacing w:val="-4"/>
          <w:w w:val="105"/>
          <w:sz w:val="17"/>
        </w:rPr>
        <w:t xml:space="preserve"> </w:t>
      </w:r>
      <w:r>
        <w:rPr>
          <w:color w:val="2A2A2A"/>
          <w:w w:val="105"/>
          <w:sz w:val="17"/>
        </w:rPr>
        <w:t>per</w:t>
      </w:r>
      <w:r>
        <w:rPr>
          <w:color w:val="2A2A2A"/>
          <w:spacing w:val="-3"/>
          <w:w w:val="105"/>
          <w:sz w:val="17"/>
        </w:rPr>
        <w:t xml:space="preserve"> </w:t>
      </w:r>
      <w:r>
        <w:rPr>
          <w:color w:val="2A2A2A"/>
          <w:w w:val="105"/>
          <w:sz w:val="17"/>
        </w:rPr>
        <w:t>week;</w:t>
      </w:r>
      <w:r>
        <w:rPr>
          <w:color w:val="2A2A2A"/>
          <w:spacing w:val="-3"/>
          <w:w w:val="105"/>
          <w:sz w:val="17"/>
        </w:rPr>
        <w:t xml:space="preserve"> </w:t>
      </w:r>
      <w:r>
        <w:rPr>
          <w:color w:val="2A2A2A"/>
          <w:w w:val="105"/>
          <w:sz w:val="17"/>
        </w:rPr>
        <w:t>due</w:t>
      </w:r>
      <w:r>
        <w:rPr>
          <w:color w:val="2A2A2A"/>
          <w:spacing w:val="-4"/>
          <w:w w:val="105"/>
          <w:sz w:val="17"/>
        </w:rPr>
        <w:t xml:space="preserve"> </w:t>
      </w:r>
      <w:r>
        <w:rPr>
          <w:color w:val="2A2A2A"/>
          <w:w w:val="105"/>
          <w:sz w:val="17"/>
        </w:rPr>
        <w:t>to</w:t>
      </w:r>
      <w:r>
        <w:rPr>
          <w:color w:val="2A2A2A"/>
          <w:spacing w:val="1"/>
          <w:w w:val="105"/>
          <w:sz w:val="17"/>
        </w:rPr>
        <w:t xml:space="preserve"> </w:t>
      </w:r>
      <w:r>
        <w:rPr>
          <w:color w:val="2A2A2A"/>
          <w:w w:val="105"/>
          <w:sz w:val="17"/>
        </w:rPr>
        <w:t>the</w:t>
      </w:r>
      <w:r>
        <w:rPr>
          <w:color w:val="2A2A2A"/>
          <w:spacing w:val="-4"/>
          <w:w w:val="105"/>
          <w:sz w:val="17"/>
        </w:rPr>
        <w:t xml:space="preserve"> </w:t>
      </w:r>
      <w:r>
        <w:rPr>
          <w:color w:val="2A2A2A"/>
          <w:w w:val="105"/>
          <w:sz w:val="17"/>
        </w:rPr>
        <w:t>time-sensitive</w:t>
      </w:r>
      <w:r>
        <w:rPr>
          <w:color w:val="2A2A2A"/>
          <w:spacing w:val="-4"/>
          <w:w w:val="105"/>
          <w:sz w:val="17"/>
        </w:rPr>
        <w:t xml:space="preserve"> </w:t>
      </w:r>
      <w:r>
        <w:rPr>
          <w:color w:val="2A2A2A"/>
          <w:w w:val="105"/>
          <w:sz w:val="17"/>
        </w:rPr>
        <w:t>nature</w:t>
      </w:r>
      <w:r>
        <w:rPr>
          <w:color w:val="2A2A2A"/>
          <w:spacing w:val="-4"/>
          <w:w w:val="105"/>
          <w:sz w:val="17"/>
        </w:rPr>
        <w:t xml:space="preserve"> </w:t>
      </w:r>
      <w:r>
        <w:rPr>
          <w:color w:val="2A2A2A"/>
          <w:w w:val="105"/>
          <w:sz w:val="17"/>
        </w:rPr>
        <w:t>of</w:t>
      </w:r>
      <w:r>
        <w:rPr>
          <w:color w:val="2A2A2A"/>
          <w:spacing w:val="-3"/>
          <w:w w:val="105"/>
          <w:sz w:val="17"/>
        </w:rPr>
        <w:t xml:space="preserve"> </w:t>
      </w:r>
      <w:r>
        <w:rPr>
          <w:color w:val="2A2A2A"/>
          <w:w w:val="105"/>
          <w:sz w:val="17"/>
        </w:rPr>
        <w:t>the</w:t>
      </w:r>
      <w:r>
        <w:rPr>
          <w:color w:val="2A2A2A"/>
          <w:spacing w:val="-4"/>
          <w:w w:val="105"/>
          <w:sz w:val="17"/>
        </w:rPr>
        <w:t xml:space="preserve"> </w:t>
      </w:r>
      <w:r>
        <w:rPr>
          <w:color w:val="2A2A2A"/>
          <w:w w:val="105"/>
          <w:sz w:val="17"/>
        </w:rPr>
        <w:t>position</w:t>
      </w:r>
      <w:r>
        <w:rPr>
          <w:color w:val="2A2A2A"/>
          <w:spacing w:val="-4"/>
          <w:w w:val="105"/>
          <w:sz w:val="17"/>
        </w:rPr>
        <w:t xml:space="preserve"> </w:t>
      </w:r>
      <w:r>
        <w:rPr>
          <w:color w:val="2A2A2A"/>
          <w:w w:val="105"/>
          <w:sz w:val="17"/>
        </w:rPr>
        <w:t>candidates</w:t>
      </w:r>
      <w:r>
        <w:rPr>
          <w:color w:val="2A2A2A"/>
          <w:spacing w:val="-1"/>
          <w:w w:val="105"/>
          <w:sz w:val="17"/>
        </w:rPr>
        <w:t xml:space="preserve"> </w:t>
      </w:r>
      <w:r>
        <w:rPr>
          <w:color w:val="2A2A2A"/>
          <w:w w:val="105"/>
          <w:sz w:val="17"/>
        </w:rPr>
        <w:t>must</w:t>
      </w:r>
      <w:r>
        <w:rPr>
          <w:color w:val="2A2A2A"/>
          <w:spacing w:val="-3"/>
          <w:w w:val="105"/>
          <w:sz w:val="17"/>
        </w:rPr>
        <w:t xml:space="preserve"> </w:t>
      </w:r>
      <w:r>
        <w:rPr>
          <w:color w:val="2A2A2A"/>
          <w:w w:val="105"/>
          <w:sz w:val="17"/>
        </w:rPr>
        <w:t>be</w:t>
      </w:r>
      <w:r>
        <w:rPr>
          <w:color w:val="2A2A2A"/>
          <w:spacing w:val="-4"/>
          <w:w w:val="105"/>
          <w:sz w:val="17"/>
        </w:rPr>
        <w:t xml:space="preserve"> </w:t>
      </w:r>
      <w:r>
        <w:rPr>
          <w:color w:val="2A2A2A"/>
          <w:w w:val="105"/>
          <w:sz w:val="17"/>
        </w:rPr>
        <w:t>flexible</w:t>
      </w:r>
      <w:r>
        <w:rPr>
          <w:color w:val="2A2A2A"/>
          <w:spacing w:val="-4"/>
          <w:w w:val="105"/>
          <w:sz w:val="17"/>
        </w:rPr>
        <w:t xml:space="preserve"> </w:t>
      </w:r>
      <w:r>
        <w:rPr>
          <w:color w:val="2A2A2A"/>
          <w:w w:val="105"/>
          <w:sz w:val="17"/>
        </w:rPr>
        <w:t>to</w:t>
      </w:r>
      <w:r>
        <w:rPr>
          <w:color w:val="2A2A2A"/>
          <w:spacing w:val="-4"/>
          <w:w w:val="105"/>
          <w:sz w:val="17"/>
        </w:rPr>
        <w:t xml:space="preserve"> </w:t>
      </w:r>
      <w:r>
        <w:rPr>
          <w:color w:val="2A2A2A"/>
          <w:w w:val="105"/>
          <w:sz w:val="17"/>
        </w:rPr>
        <w:t>work additional/varied hours as</w:t>
      </w:r>
      <w:r>
        <w:rPr>
          <w:color w:val="2A2A2A"/>
          <w:spacing w:val="5"/>
          <w:w w:val="105"/>
          <w:sz w:val="17"/>
        </w:rPr>
        <w:t xml:space="preserve"> </w:t>
      </w:r>
      <w:r>
        <w:rPr>
          <w:color w:val="2A2A2A"/>
          <w:w w:val="105"/>
          <w:sz w:val="17"/>
        </w:rPr>
        <w:t>required.</w:t>
      </w:r>
    </w:p>
    <w:p w:rsidR="00A51385" w:rsidRPr="00A51385" w:rsidRDefault="00A51385" w:rsidP="00A51385">
      <w:pPr>
        <w:tabs>
          <w:tab w:val="left" w:pos="611"/>
        </w:tabs>
        <w:spacing w:before="27" w:line="280" w:lineRule="auto"/>
        <w:ind w:left="235" w:right="885"/>
        <w:rPr>
          <w:sz w:val="17"/>
        </w:rPr>
      </w:pPr>
    </w:p>
    <w:p w:rsidR="00CE2297" w:rsidRDefault="00775023">
      <w:pPr>
        <w:spacing w:line="214" w:lineRule="exact"/>
        <w:ind w:left="228"/>
        <w:rPr>
          <w:b/>
          <w:sz w:val="19"/>
        </w:rPr>
      </w:pPr>
      <w:r>
        <w:rPr>
          <w:b/>
          <w:color w:val="2A2A2A"/>
          <w:sz w:val="19"/>
        </w:rPr>
        <w:t>Organizational Department</w:t>
      </w:r>
    </w:p>
    <w:p w:rsidR="00CE2297" w:rsidRDefault="00775023">
      <w:pPr>
        <w:spacing w:before="29"/>
        <w:ind w:left="226"/>
        <w:rPr>
          <w:color w:val="2A2A2A"/>
          <w:w w:val="105"/>
          <w:sz w:val="17"/>
          <w:szCs w:val="17"/>
        </w:rPr>
      </w:pPr>
      <w:r w:rsidRPr="00E60175">
        <w:rPr>
          <w:color w:val="2A2A2A"/>
          <w:w w:val="105"/>
          <w:sz w:val="17"/>
          <w:szCs w:val="17"/>
        </w:rPr>
        <w:t xml:space="preserve">Sinai Health </w:t>
      </w:r>
      <w:r w:rsidRPr="00E60175">
        <w:rPr>
          <w:color w:val="161616"/>
          <w:w w:val="105"/>
          <w:sz w:val="17"/>
          <w:szCs w:val="17"/>
        </w:rPr>
        <w:t>-</w:t>
      </w:r>
      <w:r w:rsidRPr="00E60175">
        <w:rPr>
          <w:color w:val="4A4A4A"/>
          <w:w w:val="105"/>
          <w:sz w:val="17"/>
          <w:szCs w:val="17"/>
        </w:rPr>
        <w:t xml:space="preserve">&gt; </w:t>
      </w:r>
      <w:r w:rsidRPr="00E60175">
        <w:rPr>
          <w:color w:val="2A2A2A"/>
          <w:w w:val="105"/>
          <w:sz w:val="17"/>
          <w:szCs w:val="17"/>
        </w:rPr>
        <w:t>Mount Sinai Hospital -</w:t>
      </w:r>
      <w:r w:rsidRPr="00E60175">
        <w:rPr>
          <w:color w:val="4A4A4A"/>
          <w:w w:val="105"/>
          <w:sz w:val="17"/>
          <w:szCs w:val="17"/>
        </w:rPr>
        <w:t xml:space="preserve">&gt; </w:t>
      </w:r>
      <w:r w:rsidRPr="00E60175">
        <w:rPr>
          <w:color w:val="2A2A2A"/>
          <w:w w:val="105"/>
          <w:sz w:val="17"/>
          <w:szCs w:val="17"/>
        </w:rPr>
        <w:t>Executive Offices</w:t>
      </w:r>
    </w:p>
    <w:p w:rsidR="00A51385" w:rsidRPr="00E60175" w:rsidRDefault="00A51385">
      <w:pPr>
        <w:spacing w:before="29"/>
        <w:ind w:left="226"/>
        <w:rPr>
          <w:sz w:val="17"/>
          <w:szCs w:val="17"/>
        </w:rPr>
      </w:pPr>
    </w:p>
    <w:p w:rsidR="00CE2297" w:rsidRDefault="00775023">
      <w:pPr>
        <w:spacing w:before="1"/>
        <w:ind w:left="221"/>
        <w:rPr>
          <w:b/>
          <w:sz w:val="19"/>
        </w:rPr>
      </w:pPr>
      <w:r>
        <w:rPr>
          <w:b/>
          <w:color w:val="2A2A2A"/>
          <w:sz w:val="19"/>
        </w:rPr>
        <w:t>Location</w:t>
      </w:r>
    </w:p>
    <w:p w:rsidR="00CE2297" w:rsidRPr="00E60175" w:rsidRDefault="00775023">
      <w:pPr>
        <w:spacing w:before="28" w:line="271" w:lineRule="auto"/>
        <w:ind w:left="209" w:right="3663" w:firstLine="14"/>
        <w:rPr>
          <w:sz w:val="17"/>
          <w:szCs w:val="17"/>
        </w:rPr>
      </w:pPr>
      <w:r w:rsidRPr="00E60175">
        <w:rPr>
          <w:color w:val="2A2A2A"/>
          <w:w w:val="105"/>
          <w:sz w:val="17"/>
          <w:szCs w:val="17"/>
        </w:rPr>
        <w:t xml:space="preserve">Bridgepoint Active Healthcare Campus </w:t>
      </w:r>
      <w:r w:rsidRPr="00E60175">
        <w:rPr>
          <w:color w:val="161616"/>
          <w:w w:val="105"/>
          <w:sz w:val="17"/>
          <w:szCs w:val="17"/>
        </w:rPr>
        <w:t xml:space="preserve">- </w:t>
      </w:r>
      <w:r w:rsidRPr="00E60175">
        <w:rPr>
          <w:color w:val="2A2A2A"/>
          <w:w w:val="105"/>
          <w:sz w:val="17"/>
          <w:szCs w:val="17"/>
        </w:rPr>
        <w:t>Toronto, ON M4M 2B5 CA Mount Sinai Hospital Campus - Toronto</w:t>
      </w:r>
      <w:r w:rsidRPr="00E60175">
        <w:rPr>
          <w:color w:val="4A4A4A"/>
          <w:w w:val="105"/>
          <w:sz w:val="17"/>
          <w:szCs w:val="17"/>
        </w:rPr>
        <w:t xml:space="preserve">, </w:t>
      </w:r>
      <w:r w:rsidRPr="00E60175">
        <w:rPr>
          <w:color w:val="2A2A2A"/>
          <w:w w:val="105"/>
          <w:sz w:val="17"/>
          <w:szCs w:val="17"/>
        </w:rPr>
        <w:t>ON M5G 1X5 CA (Primary)</w:t>
      </w:r>
    </w:p>
    <w:p w:rsidR="00CE2297" w:rsidRDefault="00CE2297">
      <w:pPr>
        <w:pStyle w:val="BodyText"/>
        <w:spacing w:before="6"/>
        <w:rPr>
          <w:sz w:val="19"/>
        </w:rPr>
      </w:pPr>
    </w:p>
    <w:p w:rsidR="00CE2297" w:rsidRDefault="00775023">
      <w:pPr>
        <w:ind w:left="209"/>
        <w:rPr>
          <w:b/>
          <w:sz w:val="19"/>
        </w:rPr>
      </w:pPr>
      <w:r>
        <w:rPr>
          <w:b/>
          <w:color w:val="2A2A2A"/>
          <w:sz w:val="19"/>
        </w:rPr>
        <w:t>Travel Requirement</w:t>
      </w:r>
    </w:p>
    <w:p w:rsidR="00CE2297" w:rsidRDefault="00775023">
      <w:pPr>
        <w:spacing w:before="27"/>
        <w:ind w:left="211"/>
        <w:rPr>
          <w:sz w:val="17"/>
        </w:rPr>
      </w:pPr>
      <w:r>
        <w:rPr>
          <w:color w:val="2A2A2A"/>
          <w:w w:val="105"/>
          <w:sz w:val="17"/>
        </w:rPr>
        <w:t>Travel required between campuses and other locations</w:t>
      </w:r>
    </w:p>
    <w:p w:rsidR="00CE2297" w:rsidRDefault="00775023">
      <w:pPr>
        <w:spacing w:before="159"/>
        <w:ind w:left="209"/>
        <w:rPr>
          <w:b/>
          <w:sz w:val="19"/>
        </w:rPr>
      </w:pPr>
      <w:r>
        <w:rPr>
          <w:b/>
          <w:color w:val="2A2A2A"/>
          <w:sz w:val="19"/>
        </w:rPr>
        <w:t>Vacancies</w:t>
      </w:r>
    </w:p>
    <w:p w:rsidR="00CE2297" w:rsidRDefault="00A03871">
      <w:pPr>
        <w:spacing w:before="35"/>
        <w:ind w:left="204"/>
        <w:rPr>
          <w:sz w:val="17"/>
        </w:rPr>
      </w:pPr>
      <w:r>
        <w:rPr>
          <w:color w:val="2A2A2A"/>
          <w:sz w:val="17"/>
        </w:rPr>
        <w:t>1</w:t>
      </w:r>
    </w:p>
    <w:p w:rsidR="00CE2297" w:rsidRDefault="00775023">
      <w:pPr>
        <w:spacing w:before="157"/>
        <w:ind w:left="199"/>
        <w:rPr>
          <w:b/>
          <w:sz w:val="19"/>
        </w:rPr>
      </w:pPr>
      <w:r>
        <w:rPr>
          <w:b/>
          <w:color w:val="2A2A2A"/>
          <w:sz w:val="19"/>
        </w:rPr>
        <w:t>Job Description</w:t>
      </w:r>
    </w:p>
    <w:p w:rsidR="00CE2297" w:rsidRDefault="00775023">
      <w:pPr>
        <w:pStyle w:val="BodyText"/>
        <w:spacing w:before="30" w:line="280" w:lineRule="auto"/>
        <w:ind w:left="192" w:right="109" w:firstLine="9"/>
      </w:pPr>
      <w:r>
        <w:rPr>
          <w:color w:val="2A2A2A"/>
          <w:w w:val="105"/>
        </w:rPr>
        <w:t>In 2015</w:t>
      </w:r>
      <w:r>
        <w:rPr>
          <w:color w:val="4A4A4A"/>
          <w:w w:val="105"/>
        </w:rPr>
        <w:t xml:space="preserve">, </w:t>
      </w:r>
      <w:r>
        <w:rPr>
          <w:color w:val="2A2A2A"/>
          <w:w w:val="105"/>
        </w:rPr>
        <w:t xml:space="preserve">Bridgepoint Active Healthcare, Circle of Care, Lunenfeld-Tanenbaum Research Institute and Mount Sinai </w:t>
      </w:r>
      <w:r>
        <w:rPr>
          <w:color w:val="2A2A2A"/>
          <w:spacing w:val="2"/>
          <w:w w:val="105"/>
        </w:rPr>
        <w:t>Hospital</w:t>
      </w:r>
      <w:r>
        <w:rPr>
          <w:color w:val="4A4A4A"/>
          <w:spacing w:val="2"/>
          <w:w w:val="105"/>
        </w:rPr>
        <w:t xml:space="preserve">, </w:t>
      </w:r>
      <w:r>
        <w:rPr>
          <w:color w:val="2A2A2A"/>
          <w:w w:val="105"/>
        </w:rPr>
        <w:t>came toge</w:t>
      </w:r>
      <w:r w:rsidR="00747FEB">
        <w:rPr>
          <w:color w:val="2A2A2A"/>
          <w:w w:val="105"/>
        </w:rPr>
        <w:t>ther to form Sinai Health</w:t>
      </w:r>
      <w:r>
        <w:rPr>
          <w:color w:val="4A4A4A"/>
          <w:w w:val="105"/>
        </w:rPr>
        <w:t xml:space="preserve">-  </w:t>
      </w:r>
      <w:r>
        <w:rPr>
          <w:color w:val="2A2A2A"/>
          <w:w w:val="105"/>
        </w:rPr>
        <w:t>and leverage our collecti</w:t>
      </w:r>
      <w:r>
        <w:rPr>
          <w:color w:val="4A4A4A"/>
          <w:w w:val="105"/>
        </w:rPr>
        <w:t>v</w:t>
      </w:r>
      <w:r>
        <w:rPr>
          <w:color w:val="2A2A2A"/>
          <w:w w:val="105"/>
        </w:rPr>
        <w:t xml:space="preserve">e expertise and create a system that better responds to the changing needs of our </w:t>
      </w:r>
      <w:r>
        <w:rPr>
          <w:color w:val="2A2A2A"/>
          <w:spacing w:val="2"/>
          <w:w w:val="105"/>
        </w:rPr>
        <w:t>patients</w:t>
      </w:r>
      <w:r>
        <w:rPr>
          <w:color w:val="4A4A4A"/>
          <w:spacing w:val="2"/>
          <w:w w:val="105"/>
        </w:rPr>
        <w:t xml:space="preserve">, </w:t>
      </w:r>
      <w:r>
        <w:rPr>
          <w:color w:val="2A2A2A"/>
          <w:w w:val="105"/>
        </w:rPr>
        <w:t>families and clients. Sinai Health has a bold vision and strategy for the future</w:t>
      </w:r>
      <w:r>
        <w:rPr>
          <w:color w:val="4A4A4A"/>
          <w:w w:val="105"/>
        </w:rPr>
        <w:t xml:space="preserve">: </w:t>
      </w:r>
      <w:r>
        <w:rPr>
          <w:color w:val="2A2A2A"/>
          <w:w w:val="105"/>
        </w:rPr>
        <w:t>To create Canada's leading integrated health system pushing the boundaries to realize the best health and care from healthy beginnings to healthy aging for people with complex health</w:t>
      </w:r>
      <w:r>
        <w:rPr>
          <w:color w:val="2A2A2A"/>
          <w:spacing w:val="-15"/>
          <w:w w:val="105"/>
        </w:rPr>
        <w:t xml:space="preserve"> </w:t>
      </w:r>
      <w:r>
        <w:rPr>
          <w:color w:val="2A2A2A"/>
          <w:w w:val="105"/>
        </w:rPr>
        <w:t>needs</w:t>
      </w:r>
      <w:r>
        <w:rPr>
          <w:color w:val="4A4A4A"/>
          <w:w w:val="105"/>
        </w:rPr>
        <w:t>.</w:t>
      </w:r>
    </w:p>
    <w:p w:rsidR="00CE2297" w:rsidRDefault="00CE2297">
      <w:pPr>
        <w:pStyle w:val="BodyText"/>
        <w:spacing w:before="4"/>
      </w:pPr>
    </w:p>
    <w:p w:rsidR="00CE2297" w:rsidRDefault="00775023">
      <w:pPr>
        <w:pStyle w:val="BodyText"/>
        <w:spacing w:before="1" w:line="280" w:lineRule="auto"/>
        <w:ind w:left="182" w:right="120" w:firstLine="9"/>
      </w:pPr>
      <w:r>
        <w:rPr>
          <w:color w:val="2A2A2A"/>
          <w:w w:val="105"/>
        </w:rPr>
        <w:t>A key enabler of this vision is Sinai Health's People Plan - which provides an explicit commitment to our people about our commitment to creating a workplace culture and environment that is safe, caring, equitable</w:t>
      </w:r>
      <w:r>
        <w:rPr>
          <w:color w:val="4A4A4A"/>
          <w:w w:val="105"/>
        </w:rPr>
        <w:t xml:space="preserve">, </w:t>
      </w:r>
      <w:r>
        <w:rPr>
          <w:color w:val="2A2A2A"/>
          <w:w w:val="105"/>
        </w:rPr>
        <w:t>compassionate and accountable in</w:t>
      </w:r>
      <w:r>
        <w:rPr>
          <w:color w:val="2A2A2A"/>
          <w:spacing w:val="-1"/>
          <w:w w:val="105"/>
        </w:rPr>
        <w:t xml:space="preserve"> </w:t>
      </w:r>
      <w:r>
        <w:rPr>
          <w:color w:val="2A2A2A"/>
          <w:w w:val="105"/>
        </w:rPr>
        <w:t>order</w:t>
      </w:r>
      <w:r>
        <w:rPr>
          <w:color w:val="2A2A2A"/>
          <w:spacing w:val="-4"/>
          <w:w w:val="105"/>
        </w:rPr>
        <w:t xml:space="preserve"> </w:t>
      </w:r>
      <w:r>
        <w:rPr>
          <w:color w:val="2A2A2A"/>
          <w:w w:val="105"/>
        </w:rPr>
        <w:t>to</w:t>
      </w:r>
      <w:r>
        <w:rPr>
          <w:color w:val="2A2A2A"/>
          <w:spacing w:val="-1"/>
          <w:w w:val="105"/>
        </w:rPr>
        <w:t xml:space="preserve"> </w:t>
      </w:r>
      <w:r>
        <w:rPr>
          <w:color w:val="2A2A2A"/>
          <w:w w:val="105"/>
        </w:rPr>
        <w:t>ultimately</w:t>
      </w:r>
      <w:r>
        <w:rPr>
          <w:color w:val="2A2A2A"/>
          <w:spacing w:val="-1"/>
          <w:w w:val="105"/>
        </w:rPr>
        <w:t xml:space="preserve"> </w:t>
      </w:r>
      <w:r>
        <w:rPr>
          <w:color w:val="2A2A2A"/>
          <w:w w:val="105"/>
        </w:rPr>
        <w:t>provide</w:t>
      </w:r>
      <w:r>
        <w:rPr>
          <w:color w:val="2A2A2A"/>
          <w:spacing w:val="-1"/>
          <w:w w:val="105"/>
        </w:rPr>
        <w:t xml:space="preserve"> </w:t>
      </w:r>
      <w:r>
        <w:rPr>
          <w:color w:val="2A2A2A"/>
          <w:w w:val="105"/>
        </w:rPr>
        <w:t>optimal</w:t>
      </w:r>
      <w:r>
        <w:rPr>
          <w:color w:val="2A2A2A"/>
          <w:spacing w:val="-1"/>
          <w:w w:val="105"/>
        </w:rPr>
        <w:t xml:space="preserve"> </w:t>
      </w:r>
      <w:r>
        <w:rPr>
          <w:color w:val="2A2A2A"/>
          <w:w w:val="105"/>
        </w:rPr>
        <w:t>care</w:t>
      </w:r>
      <w:r>
        <w:rPr>
          <w:color w:val="2A2A2A"/>
          <w:spacing w:val="-3"/>
          <w:w w:val="105"/>
        </w:rPr>
        <w:t xml:space="preserve"> </w:t>
      </w:r>
      <w:r>
        <w:rPr>
          <w:color w:val="2A2A2A"/>
          <w:w w:val="105"/>
        </w:rPr>
        <w:t>to</w:t>
      </w:r>
      <w:r>
        <w:rPr>
          <w:color w:val="2A2A2A"/>
          <w:spacing w:val="-1"/>
          <w:w w:val="105"/>
        </w:rPr>
        <w:t xml:space="preserve"> </w:t>
      </w:r>
      <w:r>
        <w:rPr>
          <w:color w:val="2A2A2A"/>
          <w:w w:val="105"/>
        </w:rPr>
        <w:t>patients</w:t>
      </w:r>
      <w:r>
        <w:rPr>
          <w:color w:val="2A2A2A"/>
          <w:spacing w:val="-2"/>
          <w:w w:val="105"/>
        </w:rPr>
        <w:t xml:space="preserve"> </w:t>
      </w:r>
      <w:r>
        <w:rPr>
          <w:color w:val="2A2A2A"/>
          <w:w w:val="105"/>
        </w:rPr>
        <w:t>and</w:t>
      </w:r>
      <w:r>
        <w:rPr>
          <w:color w:val="2A2A2A"/>
          <w:spacing w:val="-3"/>
          <w:w w:val="105"/>
        </w:rPr>
        <w:t xml:space="preserve"> </w:t>
      </w:r>
      <w:r>
        <w:rPr>
          <w:color w:val="2A2A2A"/>
          <w:w w:val="105"/>
        </w:rPr>
        <w:t>their</w:t>
      </w:r>
      <w:r>
        <w:rPr>
          <w:color w:val="2A2A2A"/>
          <w:spacing w:val="-2"/>
          <w:w w:val="105"/>
        </w:rPr>
        <w:t xml:space="preserve"> </w:t>
      </w:r>
      <w:r>
        <w:rPr>
          <w:color w:val="2A2A2A"/>
          <w:w w:val="105"/>
        </w:rPr>
        <w:t>family</w:t>
      </w:r>
      <w:r>
        <w:rPr>
          <w:color w:val="2A2A2A"/>
          <w:spacing w:val="-1"/>
          <w:w w:val="105"/>
        </w:rPr>
        <w:t xml:space="preserve"> </w:t>
      </w:r>
      <w:r>
        <w:rPr>
          <w:color w:val="2A2A2A"/>
          <w:w w:val="105"/>
        </w:rPr>
        <w:t>caregivers</w:t>
      </w:r>
      <w:r>
        <w:rPr>
          <w:color w:val="4A4A4A"/>
          <w:w w:val="105"/>
        </w:rPr>
        <w:t>.</w:t>
      </w:r>
      <w:r>
        <w:rPr>
          <w:color w:val="4A4A4A"/>
          <w:spacing w:val="-3"/>
          <w:w w:val="105"/>
        </w:rPr>
        <w:t xml:space="preserve"> </w:t>
      </w:r>
      <w:r>
        <w:rPr>
          <w:color w:val="2A2A2A"/>
          <w:w w:val="105"/>
        </w:rPr>
        <w:t>To</w:t>
      </w:r>
      <w:r>
        <w:rPr>
          <w:color w:val="2A2A2A"/>
          <w:spacing w:val="-1"/>
          <w:w w:val="105"/>
        </w:rPr>
        <w:t xml:space="preserve"> </w:t>
      </w:r>
      <w:r>
        <w:rPr>
          <w:color w:val="2A2A2A"/>
          <w:w w:val="105"/>
        </w:rPr>
        <w:t>support</w:t>
      </w:r>
      <w:r>
        <w:rPr>
          <w:color w:val="2A2A2A"/>
          <w:spacing w:val="-1"/>
          <w:w w:val="105"/>
        </w:rPr>
        <w:t xml:space="preserve"> </w:t>
      </w:r>
      <w:r>
        <w:rPr>
          <w:color w:val="2A2A2A"/>
          <w:w w:val="105"/>
        </w:rPr>
        <w:t>us</w:t>
      </w:r>
      <w:r>
        <w:rPr>
          <w:color w:val="2A2A2A"/>
          <w:spacing w:val="-4"/>
          <w:w w:val="105"/>
        </w:rPr>
        <w:t xml:space="preserve"> </w:t>
      </w:r>
      <w:r>
        <w:rPr>
          <w:color w:val="2A2A2A"/>
          <w:w w:val="105"/>
        </w:rPr>
        <w:t>on</w:t>
      </w:r>
      <w:r>
        <w:rPr>
          <w:color w:val="2A2A2A"/>
          <w:spacing w:val="-1"/>
          <w:w w:val="105"/>
        </w:rPr>
        <w:t xml:space="preserve"> </w:t>
      </w:r>
      <w:r>
        <w:rPr>
          <w:color w:val="2A2A2A"/>
          <w:w w:val="105"/>
        </w:rPr>
        <w:t>this</w:t>
      </w:r>
      <w:r>
        <w:rPr>
          <w:color w:val="2A2A2A"/>
          <w:spacing w:val="-4"/>
          <w:w w:val="105"/>
        </w:rPr>
        <w:t xml:space="preserve"> </w:t>
      </w:r>
      <w:r>
        <w:rPr>
          <w:color w:val="2A2A2A"/>
          <w:w w:val="105"/>
        </w:rPr>
        <w:t>journey,</w:t>
      </w:r>
      <w:r>
        <w:rPr>
          <w:color w:val="2A2A2A"/>
          <w:spacing w:val="-3"/>
          <w:w w:val="105"/>
        </w:rPr>
        <w:t xml:space="preserve"> </w:t>
      </w:r>
      <w:r>
        <w:rPr>
          <w:color w:val="2A2A2A"/>
          <w:w w:val="105"/>
        </w:rPr>
        <w:t>we</w:t>
      </w:r>
      <w:r>
        <w:rPr>
          <w:color w:val="2A2A2A"/>
          <w:spacing w:val="-3"/>
          <w:w w:val="105"/>
        </w:rPr>
        <w:t xml:space="preserve"> </w:t>
      </w:r>
      <w:r>
        <w:rPr>
          <w:color w:val="2A2A2A"/>
          <w:w w:val="105"/>
        </w:rPr>
        <w:t>are</w:t>
      </w:r>
      <w:r>
        <w:rPr>
          <w:color w:val="2A2A2A"/>
          <w:spacing w:val="-1"/>
          <w:w w:val="105"/>
        </w:rPr>
        <w:t xml:space="preserve"> </w:t>
      </w:r>
      <w:r>
        <w:rPr>
          <w:color w:val="2A2A2A"/>
          <w:w w:val="105"/>
        </w:rPr>
        <w:t>seeking an exceptional and experienced corporate governance professional, with the skills and abilities to assume the exciting, System</w:t>
      </w:r>
      <w:r w:rsidR="00A03871">
        <w:rPr>
          <w:color w:val="2A2A2A"/>
          <w:w w:val="105"/>
        </w:rPr>
        <w:t>-</w:t>
      </w:r>
      <w:r>
        <w:rPr>
          <w:color w:val="2A2A2A"/>
          <w:w w:val="105"/>
        </w:rPr>
        <w:t xml:space="preserve">wide role of </w:t>
      </w:r>
      <w:r w:rsidRPr="00A51385">
        <w:rPr>
          <w:b/>
          <w:color w:val="2A2A2A"/>
          <w:w w:val="105"/>
        </w:rPr>
        <w:t>Corporate Governance</w:t>
      </w:r>
      <w:r w:rsidRPr="00A51385">
        <w:rPr>
          <w:b/>
          <w:color w:val="2A2A2A"/>
          <w:spacing w:val="-17"/>
          <w:w w:val="105"/>
        </w:rPr>
        <w:t xml:space="preserve"> </w:t>
      </w:r>
      <w:r w:rsidRPr="00A51385">
        <w:rPr>
          <w:b/>
          <w:color w:val="2A2A2A"/>
          <w:w w:val="105"/>
        </w:rPr>
        <w:t>Lead</w:t>
      </w:r>
      <w:r>
        <w:rPr>
          <w:color w:val="4A4A4A"/>
          <w:w w:val="105"/>
        </w:rPr>
        <w:t>.</w:t>
      </w:r>
    </w:p>
    <w:p w:rsidR="00CE2297" w:rsidRDefault="00CE2297">
      <w:pPr>
        <w:pStyle w:val="BodyText"/>
        <w:spacing w:before="9"/>
      </w:pPr>
    </w:p>
    <w:p w:rsidR="00CE2297" w:rsidRDefault="00775023">
      <w:pPr>
        <w:pStyle w:val="BodyText"/>
        <w:spacing w:before="1" w:line="278" w:lineRule="auto"/>
        <w:ind w:left="163" w:right="261" w:firstLine="9"/>
        <w:rPr>
          <w:color w:val="4A4A4A"/>
          <w:w w:val="105"/>
        </w:rPr>
      </w:pPr>
      <w:r>
        <w:rPr>
          <w:color w:val="2A2A2A"/>
          <w:w w:val="105"/>
        </w:rPr>
        <w:t>The Corporate Governance Lead is the primary support for the management and coordination of all governance -related matters pertaining to Sinai Health, including support for the Board of Directors and various Board committees and subcommittees, including the Governance Committee and other Board committees</w:t>
      </w:r>
      <w:r>
        <w:rPr>
          <w:color w:val="4A4A4A"/>
          <w:w w:val="105"/>
        </w:rPr>
        <w:t xml:space="preserve">, </w:t>
      </w:r>
      <w:r>
        <w:rPr>
          <w:color w:val="2A2A2A"/>
          <w:w w:val="105"/>
        </w:rPr>
        <w:t>as applicable</w:t>
      </w:r>
      <w:r>
        <w:rPr>
          <w:color w:val="4A4A4A"/>
          <w:w w:val="105"/>
        </w:rPr>
        <w:t xml:space="preserve">. </w:t>
      </w:r>
      <w:r>
        <w:rPr>
          <w:color w:val="2A2A2A"/>
          <w:w w:val="105"/>
        </w:rPr>
        <w:t xml:space="preserve">Reporting directly to the Vice President, Strategy and External Relations </w:t>
      </w:r>
      <w:r w:rsidR="00A03871">
        <w:rPr>
          <w:color w:val="2A2A2A"/>
          <w:w w:val="105"/>
        </w:rPr>
        <w:t xml:space="preserve">and in collaboration with the </w:t>
      </w:r>
      <w:r w:rsidR="007F7546">
        <w:rPr>
          <w:color w:val="2A2A2A"/>
          <w:w w:val="105"/>
        </w:rPr>
        <w:t>Chief Legal Officer’s team,</w:t>
      </w:r>
      <w:r w:rsidR="00A03871">
        <w:rPr>
          <w:color w:val="2A2A2A"/>
          <w:w w:val="105"/>
        </w:rPr>
        <w:t xml:space="preserve"> </w:t>
      </w:r>
      <w:r>
        <w:rPr>
          <w:color w:val="2A2A2A"/>
          <w:w w:val="105"/>
        </w:rPr>
        <w:t>the incumbent acts to ensure that the Board of Directors meets the requirements as set out in the Hospital By-Laws</w:t>
      </w:r>
      <w:r w:rsidR="007F7546">
        <w:rPr>
          <w:color w:val="2A2A2A"/>
          <w:w w:val="105"/>
        </w:rPr>
        <w:t xml:space="preserve"> and</w:t>
      </w:r>
      <w:r>
        <w:rPr>
          <w:color w:val="2A2A2A"/>
          <w:w w:val="105"/>
        </w:rPr>
        <w:t xml:space="preserve"> Board policies</w:t>
      </w:r>
      <w:r w:rsidR="00084B0A">
        <w:rPr>
          <w:color w:val="2A2A2A"/>
          <w:w w:val="105"/>
        </w:rPr>
        <w:t xml:space="preserve">.  </w:t>
      </w:r>
      <w:r w:rsidR="007F7546">
        <w:rPr>
          <w:color w:val="2A2A2A"/>
          <w:w w:val="105"/>
        </w:rPr>
        <w:t>At the direction of the</w:t>
      </w:r>
      <w:r w:rsidR="00C57F9C">
        <w:rPr>
          <w:color w:val="2A2A2A"/>
          <w:w w:val="105"/>
        </w:rPr>
        <w:t xml:space="preserve"> Legal and Compliance Coordinator</w:t>
      </w:r>
      <w:r>
        <w:rPr>
          <w:color w:val="2A2A2A"/>
          <w:w w:val="105"/>
        </w:rPr>
        <w:t xml:space="preserve">, </w:t>
      </w:r>
      <w:r w:rsidR="007F7546">
        <w:rPr>
          <w:color w:val="2A2A2A"/>
          <w:w w:val="105"/>
        </w:rPr>
        <w:t xml:space="preserve">the Corporate Governance lead assists with compliance with </w:t>
      </w:r>
      <w:r>
        <w:rPr>
          <w:color w:val="2A2A2A"/>
          <w:w w:val="105"/>
        </w:rPr>
        <w:t>applicable legislation regarding corporate filings and record retention, including corporate minutes</w:t>
      </w:r>
      <w:r>
        <w:rPr>
          <w:color w:val="4A4A4A"/>
          <w:w w:val="105"/>
        </w:rPr>
        <w:t xml:space="preserve">. </w:t>
      </w:r>
      <w:r>
        <w:rPr>
          <w:color w:val="2A2A2A"/>
          <w:w w:val="105"/>
        </w:rPr>
        <w:t>In addition to Board committees</w:t>
      </w:r>
      <w:r>
        <w:rPr>
          <w:color w:val="4A4A4A"/>
          <w:w w:val="105"/>
        </w:rPr>
        <w:t xml:space="preserve">, </w:t>
      </w:r>
      <w:r>
        <w:rPr>
          <w:color w:val="2A2A2A"/>
          <w:w w:val="105"/>
        </w:rPr>
        <w:t>the incumbent assists in supporting strategic and executive management committees, as required</w:t>
      </w:r>
      <w:r>
        <w:rPr>
          <w:color w:val="4A4A4A"/>
          <w:w w:val="105"/>
        </w:rPr>
        <w:t>.</w:t>
      </w:r>
    </w:p>
    <w:p w:rsidR="00DF4F1E" w:rsidRDefault="00DF4F1E">
      <w:pPr>
        <w:pStyle w:val="BodyText"/>
        <w:spacing w:before="1" w:line="278" w:lineRule="auto"/>
        <w:ind w:left="163" w:right="261" w:firstLine="9"/>
      </w:pPr>
    </w:p>
    <w:p w:rsidR="00843129" w:rsidRDefault="00843129">
      <w:pPr>
        <w:pStyle w:val="BodyText"/>
        <w:spacing w:before="1" w:line="278" w:lineRule="auto"/>
        <w:ind w:left="163" w:right="261" w:firstLine="9"/>
      </w:pPr>
    </w:p>
    <w:p w:rsidR="00843129" w:rsidRDefault="00843129">
      <w:pPr>
        <w:pStyle w:val="BodyText"/>
        <w:spacing w:before="1" w:line="278" w:lineRule="auto"/>
        <w:ind w:left="163" w:right="261" w:firstLine="9"/>
      </w:pPr>
    </w:p>
    <w:p w:rsidR="00843129" w:rsidRDefault="00843129">
      <w:pPr>
        <w:pStyle w:val="BodyText"/>
        <w:spacing w:before="1" w:line="278" w:lineRule="auto"/>
        <w:ind w:left="163" w:right="261" w:firstLine="9"/>
      </w:pPr>
    </w:p>
    <w:p w:rsidR="00843129" w:rsidRDefault="00843129">
      <w:pPr>
        <w:pStyle w:val="BodyText"/>
        <w:spacing w:before="1" w:line="278" w:lineRule="auto"/>
        <w:ind w:left="163" w:right="261" w:firstLine="9"/>
      </w:pPr>
    </w:p>
    <w:p w:rsidR="00843129" w:rsidRDefault="00843129">
      <w:pPr>
        <w:pStyle w:val="BodyText"/>
        <w:spacing w:before="1" w:line="278" w:lineRule="auto"/>
        <w:ind w:left="163" w:right="261" w:firstLine="9"/>
      </w:pPr>
    </w:p>
    <w:p w:rsidR="00843129" w:rsidRDefault="00843129">
      <w:pPr>
        <w:pStyle w:val="BodyText"/>
        <w:spacing w:before="1" w:line="278" w:lineRule="auto"/>
        <w:ind w:left="163" w:right="261" w:firstLine="9"/>
      </w:pPr>
    </w:p>
    <w:p w:rsidR="00843129" w:rsidRDefault="00843129">
      <w:pPr>
        <w:pStyle w:val="BodyText"/>
        <w:spacing w:before="1" w:line="278" w:lineRule="auto"/>
        <w:ind w:left="163" w:right="261" w:firstLine="9"/>
      </w:pPr>
    </w:p>
    <w:p w:rsidR="00843129" w:rsidRDefault="00843129">
      <w:pPr>
        <w:pStyle w:val="BodyText"/>
        <w:spacing w:before="1" w:line="278" w:lineRule="auto"/>
        <w:ind w:left="163" w:right="261" w:firstLine="9"/>
      </w:pPr>
    </w:p>
    <w:p w:rsidR="00843129" w:rsidRDefault="00843129">
      <w:pPr>
        <w:pStyle w:val="BodyText"/>
        <w:spacing w:before="1" w:line="278" w:lineRule="auto"/>
        <w:ind w:left="163" w:right="261" w:firstLine="9"/>
      </w:pPr>
    </w:p>
    <w:p w:rsidR="00843129" w:rsidRDefault="00843129">
      <w:pPr>
        <w:pStyle w:val="BodyText"/>
        <w:spacing w:before="1" w:line="278" w:lineRule="auto"/>
        <w:ind w:left="163" w:right="261" w:firstLine="9"/>
      </w:pPr>
    </w:p>
    <w:p w:rsidR="00CE2297" w:rsidRDefault="00775023" w:rsidP="00843129">
      <w:pPr>
        <w:pStyle w:val="BodyText"/>
        <w:ind w:firstLine="360"/>
      </w:pPr>
      <w:r>
        <w:rPr>
          <w:color w:val="2A2A2A"/>
          <w:w w:val="105"/>
        </w:rPr>
        <w:lastRenderedPageBreak/>
        <w:t>The incumbent effectively manages relationships with key constituents, including the President &amp; CEO</w:t>
      </w:r>
      <w:r>
        <w:rPr>
          <w:color w:val="4A4A4A"/>
          <w:w w:val="105"/>
        </w:rPr>
        <w:t xml:space="preserve">, </w:t>
      </w:r>
      <w:r>
        <w:rPr>
          <w:color w:val="2A2A2A"/>
          <w:w w:val="105"/>
        </w:rPr>
        <w:t>the Board Chair and</w:t>
      </w:r>
    </w:p>
    <w:p w:rsidR="00CE2297" w:rsidRDefault="00775023" w:rsidP="00843129">
      <w:pPr>
        <w:pStyle w:val="BodyText"/>
        <w:spacing w:before="96" w:line="280" w:lineRule="auto"/>
        <w:ind w:left="326"/>
      </w:pPr>
      <w:r>
        <w:rPr>
          <w:color w:val="2B2B2B"/>
          <w:w w:val="105"/>
        </w:rPr>
        <w:t>Board members</w:t>
      </w:r>
      <w:r>
        <w:rPr>
          <w:color w:val="4D4D4D"/>
          <w:w w:val="105"/>
        </w:rPr>
        <w:t xml:space="preserve">, </w:t>
      </w:r>
      <w:r>
        <w:rPr>
          <w:color w:val="2B2B2B"/>
          <w:w w:val="105"/>
        </w:rPr>
        <w:t>the Sinai Health management team, government stakeholders and other stakeholders</w:t>
      </w:r>
      <w:r>
        <w:rPr>
          <w:color w:val="4D4D4D"/>
          <w:w w:val="105"/>
        </w:rPr>
        <w:t xml:space="preserve">, </w:t>
      </w:r>
      <w:r>
        <w:rPr>
          <w:color w:val="2B2B2B"/>
          <w:w w:val="105"/>
        </w:rPr>
        <w:t>as necessary or applicable, demonstrating utmost professionalism, discretion and sound judgment. This position acts as an ambassador of Sinai Health, inspiring trust and confidence in all stakeholders. The Corporate Governance Lead demonstrates exceptional client service, attention to detail, and works in a fast-paced, challenging environment, regularly managing multiple time- sensitive tasks simultaneously.</w:t>
      </w:r>
    </w:p>
    <w:p w:rsidR="00CE2297" w:rsidRDefault="00CE2297">
      <w:pPr>
        <w:pStyle w:val="BodyText"/>
        <w:spacing w:before="8"/>
        <w:rPr>
          <w:sz w:val="19"/>
        </w:rPr>
      </w:pPr>
    </w:p>
    <w:p w:rsidR="00CE2297" w:rsidRPr="00A51385" w:rsidRDefault="00775023">
      <w:pPr>
        <w:ind w:left="322"/>
        <w:rPr>
          <w:b/>
          <w:sz w:val="17"/>
        </w:rPr>
      </w:pPr>
      <w:r w:rsidRPr="00A51385">
        <w:rPr>
          <w:b/>
          <w:color w:val="2B2B2B"/>
          <w:w w:val="105"/>
          <w:sz w:val="17"/>
        </w:rPr>
        <w:t>Responsibilities</w:t>
      </w:r>
    </w:p>
    <w:p w:rsidR="00CE2297" w:rsidRDefault="00775023">
      <w:pPr>
        <w:pStyle w:val="ListParagraph"/>
        <w:numPr>
          <w:ilvl w:val="2"/>
          <w:numId w:val="3"/>
        </w:numPr>
        <w:tabs>
          <w:tab w:val="left" w:pos="858"/>
        </w:tabs>
        <w:spacing w:before="0" w:line="280" w:lineRule="auto"/>
        <w:ind w:right="302"/>
        <w:rPr>
          <w:color w:val="161616"/>
          <w:sz w:val="16"/>
        </w:rPr>
      </w:pPr>
      <w:r>
        <w:rPr>
          <w:color w:val="2B2B2B"/>
          <w:w w:val="105"/>
          <w:sz w:val="16"/>
        </w:rPr>
        <w:t>Serves as the primary administrator of corporate governance activities and related board level committees and groups</w:t>
      </w:r>
      <w:r>
        <w:rPr>
          <w:color w:val="2B2B2B"/>
          <w:spacing w:val="-2"/>
          <w:w w:val="105"/>
          <w:sz w:val="16"/>
        </w:rPr>
        <w:t xml:space="preserve"> </w:t>
      </w:r>
      <w:r>
        <w:rPr>
          <w:color w:val="2B2B2B"/>
          <w:w w:val="105"/>
          <w:sz w:val="16"/>
        </w:rPr>
        <w:t>utilizing</w:t>
      </w:r>
      <w:r>
        <w:rPr>
          <w:color w:val="2B2B2B"/>
          <w:spacing w:val="-4"/>
          <w:w w:val="105"/>
          <w:sz w:val="16"/>
        </w:rPr>
        <w:t xml:space="preserve"> </w:t>
      </w:r>
      <w:r>
        <w:rPr>
          <w:color w:val="2B2B2B"/>
          <w:w w:val="105"/>
          <w:sz w:val="16"/>
        </w:rPr>
        <w:t>advanced</w:t>
      </w:r>
      <w:r>
        <w:rPr>
          <w:color w:val="2B2B2B"/>
          <w:spacing w:val="-4"/>
          <w:w w:val="105"/>
          <w:sz w:val="16"/>
        </w:rPr>
        <w:t xml:space="preserve"> </w:t>
      </w:r>
      <w:r>
        <w:rPr>
          <w:color w:val="2B2B2B"/>
          <w:w w:val="105"/>
          <w:sz w:val="16"/>
        </w:rPr>
        <w:t>knowledge</w:t>
      </w:r>
      <w:r>
        <w:rPr>
          <w:color w:val="2B2B2B"/>
          <w:spacing w:val="-2"/>
          <w:w w:val="105"/>
          <w:sz w:val="16"/>
        </w:rPr>
        <w:t xml:space="preserve"> </w:t>
      </w:r>
      <w:r>
        <w:rPr>
          <w:color w:val="2B2B2B"/>
          <w:w w:val="105"/>
          <w:sz w:val="16"/>
        </w:rPr>
        <w:t>of</w:t>
      </w:r>
      <w:r>
        <w:rPr>
          <w:color w:val="2B2B2B"/>
          <w:spacing w:val="-4"/>
          <w:w w:val="105"/>
          <w:sz w:val="16"/>
        </w:rPr>
        <w:t xml:space="preserve"> </w:t>
      </w:r>
      <w:r>
        <w:rPr>
          <w:color w:val="2B2B2B"/>
          <w:w w:val="105"/>
          <w:sz w:val="16"/>
        </w:rPr>
        <w:t>governance</w:t>
      </w:r>
      <w:r>
        <w:rPr>
          <w:color w:val="2B2B2B"/>
          <w:spacing w:val="-4"/>
          <w:w w:val="105"/>
          <w:sz w:val="16"/>
        </w:rPr>
        <w:t xml:space="preserve"> </w:t>
      </w:r>
      <w:r>
        <w:rPr>
          <w:color w:val="2B2B2B"/>
          <w:w w:val="105"/>
          <w:sz w:val="16"/>
        </w:rPr>
        <w:t>principles</w:t>
      </w:r>
      <w:r>
        <w:rPr>
          <w:color w:val="2B2B2B"/>
          <w:spacing w:val="-5"/>
          <w:w w:val="105"/>
          <w:sz w:val="16"/>
        </w:rPr>
        <w:t xml:space="preserve"> </w:t>
      </w:r>
      <w:r>
        <w:rPr>
          <w:color w:val="2B2B2B"/>
          <w:w w:val="105"/>
          <w:sz w:val="16"/>
        </w:rPr>
        <w:t>and</w:t>
      </w:r>
      <w:r>
        <w:rPr>
          <w:color w:val="2B2B2B"/>
          <w:spacing w:val="-2"/>
          <w:w w:val="105"/>
          <w:sz w:val="16"/>
        </w:rPr>
        <w:t xml:space="preserve"> </w:t>
      </w:r>
      <w:r>
        <w:rPr>
          <w:color w:val="2B2B2B"/>
          <w:w w:val="105"/>
          <w:sz w:val="16"/>
        </w:rPr>
        <w:t>procedures.</w:t>
      </w:r>
      <w:r>
        <w:rPr>
          <w:color w:val="2B2B2B"/>
          <w:spacing w:val="-4"/>
          <w:w w:val="105"/>
          <w:sz w:val="16"/>
        </w:rPr>
        <w:t xml:space="preserve"> </w:t>
      </w:r>
      <w:r>
        <w:rPr>
          <w:color w:val="2B2B2B"/>
          <w:w w:val="105"/>
          <w:sz w:val="16"/>
        </w:rPr>
        <w:t>This</w:t>
      </w:r>
      <w:r>
        <w:rPr>
          <w:color w:val="2B2B2B"/>
          <w:spacing w:val="-5"/>
          <w:w w:val="105"/>
          <w:sz w:val="16"/>
        </w:rPr>
        <w:t xml:space="preserve"> </w:t>
      </w:r>
      <w:r>
        <w:rPr>
          <w:color w:val="2B2B2B"/>
          <w:w w:val="105"/>
          <w:sz w:val="16"/>
        </w:rPr>
        <w:t>responsibility</w:t>
      </w:r>
      <w:r>
        <w:rPr>
          <w:color w:val="2B2B2B"/>
          <w:spacing w:val="-2"/>
          <w:w w:val="105"/>
          <w:sz w:val="16"/>
        </w:rPr>
        <w:t xml:space="preserve"> </w:t>
      </w:r>
      <w:r>
        <w:rPr>
          <w:color w:val="2B2B2B"/>
          <w:w w:val="105"/>
          <w:sz w:val="16"/>
        </w:rPr>
        <w:t>includes,</w:t>
      </w:r>
      <w:r>
        <w:rPr>
          <w:color w:val="2B2B2B"/>
          <w:spacing w:val="-4"/>
          <w:w w:val="105"/>
          <w:sz w:val="16"/>
        </w:rPr>
        <w:t xml:space="preserve"> </w:t>
      </w:r>
      <w:r>
        <w:rPr>
          <w:color w:val="2B2B2B"/>
          <w:w w:val="105"/>
          <w:sz w:val="16"/>
        </w:rPr>
        <w:t>but</w:t>
      </w:r>
      <w:r>
        <w:rPr>
          <w:color w:val="2B2B2B"/>
          <w:spacing w:val="-4"/>
          <w:w w:val="105"/>
          <w:sz w:val="16"/>
        </w:rPr>
        <w:t xml:space="preserve"> </w:t>
      </w:r>
      <w:r>
        <w:rPr>
          <w:color w:val="2B2B2B"/>
          <w:w w:val="105"/>
          <w:sz w:val="16"/>
        </w:rPr>
        <w:t>is not limited to, managing</w:t>
      </w:r>
      <w:r>
        <w:rPr>
          <w:color w:val="2B2B2B"/>
          <w:spacing w:val="2"/>
          <w:w w:val="105"/>
          <w:sz w:val="16"/>
        </w:rPr>
        <w:t xml:space="preserve"> </w:t>
      </w:r>
      <w:r>
        <w:rPr>
          <w:color w:val="2B2B2B"/>
          <w:w w:val="105"/>
          <w:sz w:val="16"/>
        </w:rPr>
        <w:t>the:</w:t>
      </w:r>
    </w:p>
    <w:p w:rsidR="00CE2297" w:rsidRDefault="00775023" w:rsidP="00775023">
      <w:pPr>
        <w:pStyle w:val="ListParagraph"/>
        <w:numPr>
          <w:ilvl w:val="3"/>
          <w:numId w:val="3"/>
        </w:numPr>
        <w:tabs>
          <w:tab w:val="left" w:pos="1710"/>
        </w:tabs>
        <w:spacing w:before="8" w:line="261" w:lineRule="auto"/>
        <w:ind w:left="1620" w:right="335"/>
        <w:rPr>
          <w:sz w:val="16"/>
        </w:rPr>
      </w:pPr>
      <w:r>
        <w:rPr>
          <w:color w:val="2B2B2B"/>
          <w:w w:val="105"/>
          <w:sz w:val="16"/>
        </w:rPr>
        <w:t>logistics and scheduling for the Board meetings and committees of the Board, including the</w:t>
      </w:r>
      <w:r>
        <w:rPr>
          <w:color w:val="2B2B2B"/>
          <w:spacing w:val="-27"/>
          <w:w w:val="105"/>
          <w:sz w:val="16"/>
        </w:rPr>
        <w:t xml:space="preserve"> </w:t>
      </w:r>
      <w:r>
        <w:rPr>
          <w:color w:val="2B2B2B"/>
          <w:w w:val="105"/>
          <w:sz w:val="16"/>
        </w:rPr>
        <w:t>preparation of minutes</w:t>
      </w:r>
      <w:r>
        <w:rPr>
          <w:color w:val="4D4D4D"/>
          <w:w w:val="105"/>
          <w:sz w:val="16"/>
        </w:rPr>
        <w:t xml:space="preserve">, </w:t>
      </w:r>
      <w:r>
        <w:rPr>
          <w:color w:val="2B2B2B"/>
          <w:w w:val="105"/>
          <w:sz w:val="16"/>
        </w:rPr>
        <w:t>agendas</w:t>
      </w:r>
      <w:r>
        <w:rPr>
          <w:color w:val="4D4D4D"/>
          <w:w w:val="105"/>
          <w:sz w:val="16"/>
        </w:rPr>
        <w:t xml:space="preserve">, </w:t>
      </w:r>
      <w:r>
        <w:rPr>
          <w:color w:val="2B2B2B"/>
          <w:w w:val="105"/>
          <w:sz w:val="16"/>
        </w:rPr>
        <w:t>work plans</w:t>
      </w:r>
      <w:r>
        <w:rPr>
          <w:color w:val="5E5E5E"/>
          <w:w w:val="105"/>
          <w:sz w:val="16"/>
        </w:rPr>
        <w:t xml:space="preserve">, </w:t>
      </w:r>
      <w:r>
        <w:rPr>
          <w:color w:val="2B2B2B"/>
          <w:w w:val="105"/>
          <w:sz w:val="16"/>
        </w:rPr>
        <w:t>follow-up,</w:t>
      </w:r>
      <w:r>
        <w:rPr>
          <w:color w:val="2B2B2B"/>
          <w:spacing w:val="-18"/>
          <w:w w:val="105"/>
          <w:sz w:val="16"/>
        </w:rPr>
        <w:t xml:space="preserve"> </w:t>
      </w:r>
      <w:r>
        <w:rPr>
          <w:color w:val="2B2B2B"/>
          <w:w w:val="105"/>
          <w:sz w:val="16"/>
        </w:rPr>
        <w:t>etc.;</w:t>
      </w:r>
    </w:p>
    <w:p w:rsidR="00CE2297" w:rsidRPr="00747FEB" w:rsidRDefault="00775023" w:rsidP="00775023">
      <w:pPr>
        <w:pStyle w:val="ListParagraph"/>
        <w:numPr>
          <w:ilvl w:val="3"/>
          <w:numId w:val="3"/>
        </w:numPr>
        <w:tabs>
          <w:tab w:val="left" w:pos="1710"/>
        </w:tabs>
        <w:spacing w:before="15" w:line="264" w:lineRule="auto"/>
        <w:ind w:left="1620" w:right="599"/>
        <w:rPr>
          <w:sz w:val="16"/>
        </w:rPr>
      </w:pPr>
      <w:r>
        <w:rPr>
          <w:color w:val="2B2B2B"/>
          <w:w w:val="105"/>
          <w:sz w:val="16"/>
        </w:rPr>
        <w:t>preparation and distribution of comprehensive Board of Directors' agendas and packages</w:t>
      </w:r>
      <w:r>
        <w:rPr>
          <w:color w:val="4D4D4D"/>
          <w:w w:val="105"/>
          <w:sz w:val="16"/>
        </w:rPr>
        <w:t xml:space="preserve">, </w:t>
      </w:r>
      <w:r>
        <w:rPr>
          <w:color w:val="2B2B2B"/>
          <w:w w:val="105"/>
          <w:sz w:val="16"/>
        </w:rPr>
        <w:t>including primary oversight and management of the Board</w:t>
      </w:r>
      <w:r>
        <w:rPr>
          <w:color w:val="2B2B2B"/>
          <w:spacing w:val="-10"/>
          <w:w w:val="105"/>
          <w:sz w:val="16"/>
        </w:rPr>
        <w:t xml:space="preserve"> </w:t>
      </w:r>
      <w:r>
        <w:rPr>
          <w:color w:val="2B2B2B"/>
          <w:w w:val="105"/>
          <w:sz w:val="16"/>
        </w:rPr>
        <w:t>portal;</w:t>
      </w:r>
    </w:p>
    <w:p w:rsidR="007F7546" w:rsidRDefault="007F7546" w:rsidP="00747FEB">
      <w:pPr>
        <w:pStyle w:val="ListParagraph"/>
        <w:tabs>
          <w:tab w:val="left" w:pos="1710"/>
        </w:tabs>
        <w:spacing w:before="15" w:line="264" w:lineRule="auto"/>
        <w:ind w:left="1620" w:right="599" w:firstLine="0"/>
        <w:rPr>
          <w:sz w:val="16"/>
        </w:rPr>
      </w:pPr>
      <w:r>
        <w:rPr>
          <w:color w:val="2B2B2B"/>
          <w:w w:val="105"/>
          <w:sz w:val="16"/>
        </w:rPr>
        <w:t>Supporting select Board Committee agendas and meeting packages (e.g. Governance Committee, Strategy and External Relations Committee, and other committees as assigned)</w:t>
      </w:r>
    </w:p>
    <w:p w:rsidR="00CE2297" w:rsidRDefault="00775023" w:rsidP="00775023">
      <w:pPr>
        <w:pStyle w:val="ListParagraph"/>
        <w:numPr>
          <w:ilvl w:val="3"/>
          <w:numId w:val="3"/>
        </w:numPr>
        <w:tabs>
          <w:tab w:val="left" w:pos="1710"/>
        </w:tabs>
        <w:spacing w:before="13" w:line="261" w:lineRule="auto"/>
        <w:ind w:left="1620" w:right="1005"/>
        <w:rPr>
          <w:sz w:val="16"/>
        </w:rPr>
      </w:pPr>
      <w:r>
        <w:rPr>
          <w:color w:val="2B2B2B"/>
          <w:w w:val="105"/>
          <w:sz w:val="16"/>
        </w:rPr>
        <w:t>conducting Board and Board committee survey processes on an annual basis and preparing</w:t>
      </w:r>
      <w:r>
        <w:rPr>
          <w:color w:val="2B2B2B"/>
          <w:spacing w:val="-29"/>
          <w:w w:val="105"/>
          <w:sz w:val="16"/>
        </w:rPr>
        <w:t xml:space="preserve"> </w:t>
      </w:r>
      <w:r>
        <w:rPr>
          <w:color w:val="2B2B2B"/>
          <w:w w:val="105"/>
          <w:sz w:val="16"/>
        </w:rPr>
        <w:t>a summary of</w:t>
      </w:r>
      <w:r>
        <w:rPr>
          <w:color w:val="2B2B2B"/>
          <w:spacing w:val="-6"/>
          <w:w w:val="105"/>
          <w:sz w:val="16"/>
        </w:rPr>
        <w:t xml:space="preserve"> </w:t>
      </w:r>
      <w:r>
        <w:rPr>
          <w:color w:val="2B2B2B"/>
          <w:w w:val="105"/>
          <w:sz w:val="16"/>
        </w:rPr>
        <w:t>results;</w:t>
      </w:r>
    </w:p>
    <w:p w:rsidR="00CE2297" w:rsidRDefault="00775023" w:rsidP="00775023">
      <w:pPr>
        <w:pStyle w:val="ListParagraph"/>
        <w:numPr>
          <w:ilvl w:val="3"/>
          <w:numId w:val="3"/>
        </w:numPr>
        <w:tabs>
          <w:tab w:val="left" w:pos="1710"/>
        </w:tabs>
        <w:spacing w:before="25"/>
        <w:ind w:left="1620"/>
        <w:rPr>
          <w:sz w:val="16"/>
        </w:rPr>
      </w:pPr>
      <w:r>
        <w:rPr>
          <w:color w:val="2B2B2B"/>
          <w:w w:val="105"/>
          <w:sz w:val="16"/>
        </w:rPr>
        <w:t xml:space="preserve">maintenance of Records of Officers </w:t>
      </w:r>
      <w:r>
        <w:rPr>
          <w:color w:val="4D4D4D"/>
          <w:w w:val="105"/>
          <w:sz w:val="16"/>
        </w:rPr>
        <w:t>/</w:t>
      </w:r>
      <w:r>
        <w:rPr>
          <w:color w:val="2B2B2B"/>
          <w:w w:val="105"/>
          <w:sz w:val="16"/>
        </w:rPr>
        <w:t>Directors</w:t>
      </w:r>
      <w:r>
        <w:rPr>
          <w:color w:val="4D4D4D"/>
          <w:w w:val="105"/>
          <w:sz w:val="16"/>
        </w:rPr>
        <w:t xml:space="preserve">, </w:t>
      </w:r>
      <w:r>
        <w:rPr>
          <w:color w:val="2B2B2B"/>
          <w:w w:val="105"/>
          <w:sz w:val="16"/>
        </w:rPr>
        <w:t>Terms in Office,</w:t>
      </w:r>
      <w:r>
        <w:rPr>
          <w:color w:val="2B2B2B"/>
          <w:spacing w:val="-24"/>
          <w:w w:val="105"/>
          <w:sz w:val="16"/>
        </w:rPr>
        <w:t xml:space="preserve"> </w:t>
      </w:r>
      <w:r>
        <w:rPr>
          <w:color w:val="2B2B2B"/>
          <w:w w:val="105"/>
          <w:sz w:val="16"/>
        </w:rPr>
        <w:t>etc.;</w:t>
      </w:r>
    </w:p>
    <w:p w:rsidR="00CE2297" w:rsidRDefault="00775023" w:rsidP="00775023">
      <w:pPr>
        <w:pStyle w:val="ListParagraph"/>
        <w:numPr>
          <w:ilvl w:val="3"/>
          <w:numId w:val="3"/>
        </w:numPr>
        <w:tabs>
          <w:tab w:val="left" w:pos="1710"/>
        </w:tabs>
        <w:spacing w:before="23"/>
        <w:ind w:left="1620"/>
        <w:rPr>
          <w:sz w:val="16"/>
        </w:rPr>
      </w:pPr>
      <w:r>
        <w:rPr>
          <w:color w:val="2B2B2B"/>
          <w:w w:val="105"/>
          <w:sz w:val="16"/>
        </w:rPr>
        <w:t xml:space="preserve">annually distributing and collecting Directors attestations and disclosures of </w:t>
      </w:r>
      <w:r>
        <w:rPr>
          <w:color w:val="2B2B2B"/>
          <w:spacing w:val="20"/>
          <w:w w:val="105"/>
          <w:sz w:val="16"/>
        </w:rPr>
        <w:t xml:space="preserve"> </w:t>
      </w:r>
      <w:r>
        <w:rPr>
          <w:color w:val="2B2B2B"/>
          <w:w w:val="105"/>
          <w:sz w:val="16"/>
        </w:rPr>
        <w:t>conflicts;</w:t>
      </w:r>
    </w:p>
    <w:p w:rsidR="00CE2297" w:rsidRDefault="00775023" w:rsidP="00775023">
      <w:pPr>
        <w:pStyle w:val="ListParagraph"/>
        <w:numPr>
          <w:ilvl w:val="3"/>
          <w:numId w:val="3"/>
        </w:numPr>
        <w:tabs>
          <w:tab w:val="left" w:pos="1710"/>
        </w:tabs>
        <w:spacing w:before="13"/>
        <w:ind w:left="1620"/>
        <w:rPr>
          <w:sz w:val="16"/>
        </w:rPr>
      </w:pPr>
      <w:r>
        <w:rPr>
          <w:color w:val="2B2B2B"/>
          <w:w w:val="105"/>
          <w:sz w:val="16"/>
        </w:rPr>
        <w:t>repository for Board of Directors and related Board committee</w:t>
      </w:r>
      <w:r>
        <w:rPr>
          <w:color w:val="2B2B2B"/>
          <w:spacing w:val="-21"/>
          <w:w w:val="105"/>
          <w:sz w:val="16"/>
        </w:rPr>
        <w:t xml:space="preserve"> </w:t>
      </w:r>
      <w:r>
        <w:rPr>
          <w:color w:val="2B2B2B"/>
          <w:w w:val="105"/>
          <w:sz w:val="16"/>
        </w:rPr>
        <w:t>information.</w:t>
      </w:r>
    </w:p>
    <w:p w:rsidR="00CE2297" w:rsidRDefault="00775023">
      <w:pPr>
        <w:pStyle w:val="ListParagraph"/>
        <w:numPr>
          <w:ilvl w:val="2"/>
          <w:numId w:val="3"/>
        </w:numPr>
        <w:tabs>
          <w:tab w:val="left" w:pos="829"/>
        </w:tabs>
        <w:spacing w:before="20" w:line="280" w:lineRule="auto"/>
        <w:ind w:left="828" w:right="259" w:hanging="158"/>
        <w:rPr>
          <w:color w:val="161616"/>
          <w:sz w:val="16"/>
        </w:rPr>
      </w:pPr>
      <w:r>
        <w:rPr>
          <w:color w:val="2B2B2B"/>
          <w:w w:val="105"/>
          <w:sz w:val="16"/>
        </w:rPr>
        <w:t xml:space="preserve">Serves as a documentation and communications specialist, independently drafts, reviews, formats </w:t>
      </w:r>
      <w:r>
        <w:rPr>
          <w:color w:val="4D4D4D"/>
          <w:w w:val="105"/>
          <w:sz w:val="16"/>
        </w:rPr>
        <w:t xml:space="preserve">, </w:t>
      </w:r>
      <w:r>
        <w:rPr>
          <w:color w:val="2B2B2B"/>
          <w:w w:val="105"/>
          <w:sz w:val="16"/>
        </w:rPr>
        <w:t>and edits time sensitive and confidential correspondence and documentation for a variety of audiences including Board briefing notes</w:t>
      </w:r>
      <w:r>
        <w:rPr>
          <w:color w:val="4D4D4D"/>
          <w:w w:val="105"/>
          <w:sz w:val="16"/>
        </w:rPr>
        <w:t xml:space="preserve">, </w:t>
      </w:r>
      <w:r>
        <w:rPr>
          <w:color w:val="2B2B2B"/>
          <w:w w:val="105"/>
          <w:sz w:val="16"/>
        </w:rPr>
        <w:t>presentations, reports</w:t>
      </w:r>
      <w:r>
        <w:rPr>
          <w:color w:val="4D4D4D"/>
          <w:w w:val="105"/>
          <w:sz w:val="16"/>
        </w:rPr>
        <w:t xml:space="preserve">, </w:t>
      </w:r>
      <w:r>
        <w:rPr>
          <w:color w:val="2B2B2B"/>
          <w:w w:val="105"/>
          <w:sz w:val="16"/>
        </w:rPr>
        <w:t>and speaking materials for the Board Chair and other Board members</w:t>
      </w:r>
      <w:r>
        <w:rPr>
          <w:color w:val="5E5E5E"/>
          <w:w w:val="105"/>
          <w:sz w:val="16"/>
        </w:rPr>
        <w:t xml:space="preserve">, </w:t>
      </w:r>
      <w:r>
        <w:rPr>
          <w:color w:val="2B2B2B"/>
          <w:w w:val="105"/>
          <w:sz w:val="16"/>
        </w:rPr>
        <w:t>as</w:t>
      </w:r>
      <w:r>
        <w:rPr>
          <w:color w:val="2B2B2B"/>
          <w:spacing w:val="-28"/>
          <w:w w:val="105"/>
          <w:sz w:val="16"/>
        </w:rPr>
        <w:t xml:space="preserve"> </w:t>
      </w:r>
      <w:r>
        <w:rPr>
          <w:color w:val="2B2B2B"/>
          <w:w w:val="105"/>
          <w:sz w:val="16"/>
        </w:rPr>
        <w:t>required.</w:t>
      </w:r>
    </w:p>
    <w:p w:rsidR="00CE2297" w:rsidRDefault="00775023">
      <w:pPr>
        <w:pStyle w:val="ListParagraph"/>
        <w:numPr>
          <w:ilvl w:val="2"/>
          <w:numId w:val="3"/>
        </w:numPr>
        <w:tabs>
          <w:tab w:val="left" w:pos="836"/>
        </w:tabs>
        <w:spacing w:before="6"/>
        <w:ind w:left="835" w:hanging="170"/>
        <w:rPr>
          <w:color w:val="161616"/>
          <w:sz w:val="16"/>
        </w:rPr>
      </w:pPr>
      <w:r>
        <w:rPr>
          <w:color w:val="2B2B2B"/>
          <w:w w:val="105"/>
          <w:sz w:val="16"/>
        </w:rPr>
        <w:t>Liaises</w:t>
      </w:r>
      <w:r>
        <w:rPr>
          <w:color w:val="2B2B2B"/>
          <w:spacing w:val="-4"/>
          <w:w w:val="105"/>
          <w:sz w:val="16"/>
        </w:rPr>
        <w:t xml:space="preserve"> </w:t>
      </w:r>
      <w:r>
        <w:rPr>
          <w:color w:val="2B2B2B"/>
          <w:w w:val="105"/>
          <w:sz w:val="16"/>
        </w:rPr>
        <w:t>with</w:t>
      </w:r>
      <w:r>
        <w:rPr>
          <w:color w:val="2B2B2B"/>
          <w:spacing w:val="-3"/>
          <w:w w:val="105"/>
          <w:sz w:val="16"/>
        </w:rPr>
        <w:t xml:space="preserve"> </w:t>
      </w:r>
      <w:r>
        <w:rPr>
          <w:color w:val="2B2B2B"/>
          <w:w w:val="105"/>
          <w:sz w:val="16"/>
        </w:rPr>
        <w:t>high</w:t>
      </w:r>
      <w:r>
        <w:rPr>
          <w:color w:val="2B2B2B"/>
          <w:spacing w:val="-3"/>
          <w:w w:val="105"/>
          <w:sz w:val="16"/>
        </w:rPr>
        <w:t xml:space="preserve"> </w:t>
      </w:r>
      <w:r>
        <w:rPr>
          <w:color w:val="2B2B2B"/>
          <w:w w:val="105"/>
          <w:sz w:val="16"/>
        </w:rPr>
        <w:t>profile</w:t>
      </w:r>
      <w:r>
        <w:rPr>
          <w:color w:val="2B2B2B"/>
          <w:spacing w:val="-3"/>
          <w:w w:val="105"/>
          <w:sz w:val="16"/>
        </w:rPr>
        <w:t xml:space="preserve"> </w:t>
      </w:r>
      <w:r>
        <w:rPr>
          <w:color w:val="2B2B2B"/>
          <w:w w:val="105"/>
          <w:sz w:val="16"/>
        </w:rPr>
        <w:t>external</w:t>
      </w:r>
      <w:r>
        <w:rPr>
          <w:color w:val="2B2B2B"/>
          <w:spacing w:val="-3"/>
          <w:w w:val="105"/>
          <w:sz w:val="16"/>
        </w:rPr>
        <w:t xml:space="preserve"> </w:t>
      </w:r>
      <w:r>
        <w:rPr>
          <w:color w:val="2B2B2B"/>
          <w:w w:val="105"/>
          <w:sz w:val="16"/>
        </w:rPr>
        <w:t>stakeholders</w:t>
      </w:r>
      <w:r>
        <w:rPr>
          <w:color w:val="2B2B2B"/>
          <w:spacing w:val="-4"/>
          <w:w w:val="105"/>
          <w:sz w:val="16"/>
        </w:rPr>
        <w:t xml:space="preserve"> </w:t>
      </w:r>
      <w:r>
        <w:rPr>
          <w:color w:val="2B2B2B"/>
          <w:w w:val="105"/>
          <w:sz w:val="16"/>
        </w:rPr>
        <w:t>on</w:t>
      </w:r>
      <w:r>
        <w:rPr>
          <w:color w:val="2B2B2B"/>
          <w:spacing w:val="-2"/>
          <w:w w:val="105"/>
          <w:sz w:val="16"/>
        </w:rPr>
        <w:t xml:space="preserve"> </w:t>
      </w:r>
      <w:r>
        <w:rPr>
          <w:color w:val="2B2B2B"/>
          <w:w w:val="105"/>
          <w:sz w:val="16"/>
        </w:rPr>
        <w:t>behalf</w:t>
      </w:r>
      <w:r>
        <w:rPr>
          <w:color w:val="2B2B2B"/>
          <w:spacing w:val="-1"/>
          <w:w w:val="105"/>
          <w:sz w:val="16"/>
        </w:rPr>
        <w:t xml:space="preserve"> </w:t>
      </w:r>
      <w:r>
        <w:rPr>
          <w:color w:val="2B2B2B"/>
          <w:w w:val="105"/>
          <w:sz w:val="16"/>
        </w:rPr>
        <w:t>of</w:t>
      </w:r>
      <w:r>
        <w:rPr>
          <w:color w:val="2B2B2B"/>
          <w:spacing w:val="-3"/>
          <w:w w:val="105"/>
          <w:sz w:val="16"/>
        </w:rPr>
        <w:t xml:space="preserve"> </w:t>
      </w:r>
      <w:r>
        <w:rPr>
          <w:color w:val="2B2B2B"/>
          <w:w w:val="105"/>
          <w:sz w:val="16"/>
        </w:rPr>
        <w:t>the</w:t>
      </w:r>
      <w:r>
        <w:rPr>
          <w:color w:val="2B2B2B"/>
          <w:spacing w:val="-3"/>
          <w:w w:val="105"/>
          <w:sz w:val="16"/>
        </w:rPr>
        <w:t xml:space="preserve"> </w:t>
      </w:r>
      <w:r>
        <w:rPr>
          <w:color w:val="2B2B2B"/>
          <w:w w:val="105"/>
          <w:sz w:val="16"/>
        </w:rPr>
        <w:t>office</w:t>
      </w:r>
      <w:r>
        <w:rPr>
          <w:color w:val="2B2B2B"/>
          <w:spacing w:val="-2"/>
          <w:w w:val="105"/>
          <w:sz w:val="16"/>
        </w:rPr>
        <w:t xml:space="preserve"> </w:t>
      </w:r>
      <w:r>
        <w:rPr>
          <w:color w:val="2B2B2B"/>
          <w:spacing w:val="2"/>
          <w:w w:val="105"/>
          <w:sz w:val="16"/>
        </w:rPr>
        <w:t>e</w:t>
      </w:r>
      <w:r>
        <w:rPr>
          <w:color w:val="4D4D4D"/>
          <w:spacing w:val="2"/>
          <w:w w:val="105"/>
          <w:sz w:val="16"/>
        </w:rPr>
        <w:t>.</w:t>
      </w:r>
      <w:r>
        <w:rPr>
          <w:color w:val="2B2B2B"/>
          <w:spacing w:val="2"/>
          <w:w w:val="105"/>
          <w:sz w:val="16"/>
        </w:rPr>
        <w:t>g.</w:t>
      </w:r>
      <w:r>
        <w:rPr>
          <w:color w:val="2B2B2B"/>
          <w:spacing w:val="-3"/>
          <w:w w:val="105"/>
          <w:sz w:val="16"/>
        </w:rPr>
        <w:t xml:space="preserve"> </w:t>
      </w:r>
      <w:r>
        <w:rPr>
          <w:color w:val="2B2B2B"/>
          <w:w w:val="105"/>
          <w:sz w:val="16"/>
        </w:rPr>
        <w:t>Board</w:t>
      </w:r>
      <w:r>
        <w:rPr>
          <w:color w:val="2B2B2B"/>
          <w:spacing w:val="-2"/>
          <w:w w:val="105"/>
          <w:sz w:val="16"/>
        </w:rPr>
        <w:t xml:space="preserve"> </w:t>
      </w:r>
      <w:r>
        <w:rPr>
          <w:color w:val="2B2B2B"/>
          <w:w w:val="105"/>
          <w:sz w:val="16"/>
        </w:rPr>
        <w:t>and</w:t>
      </w:r>
      <w:r>
        <w:rPr>
          <w:color w:val="2B2B2B"/>
          <w:spacing w:val="-3"/>
          <w:w w:val="105"/>
          <w:sz w:val="16"/>
        </w:rPr>
        <w:t xml:space="preserve"> </w:t>
      </w:r>
      <w:r>
        <w:rPr>
          <w:color w:val="2B2B2B"/>
          <w:w w:val="105"/>
          <w:sz w:val="16"/>
        </w:rPr>
        <w:t>Committee</w:t>
      </w:r>
      <w:r>
        <w:rPr>
          <w:color w:val="2B2B2B"/>
          <w:spacing w:val="1"/>
          <w:w w:val="105"/>
          <w:sz w:val="16"/>
        </w:rPr>
        <w:t xml:space="preserve"> </w:t>
      </w:r>
      <w:r>
        <w:rPr>
          <w:color w:val="2B2B2B"/>
          <w:w w:val="105"/>
          <w:sz w:val="16"/>
        </w:rPr>
        <w:t>Members,</w:t>
      </w:r>
      <w:r>
        <w:rPr>
          <w:color w:val="2B2B2B"/>
          <w:spacing w:val="-1"/>
          <w:w w:val="105"/>
          <w:sz w:val="16"/>
        </w:rPr>
        <w:t xml:space="preserve"> </w:t>
      </w:r>
      <w:r>
        <w:rPr>
          <w:color w:val="2B2B2B"/>
          <w:w w:val="105"/>
          <w:sz w:val="16"/>
        </w:rPr>
        <w:t>etc</w:t>
      </w:r>
      <w:r>
        <w:rPr>
          <w:color w:val="5E5E5E"/>
          <w:w w:val="105"/>
          <w:sz w:val="16"/>
        </w:rPr>
        <w:t>.</w:t>
      </w:r>
    </w:p>
    <w:p w:rsidR="00CE2297" w:rsidRDefault="00775023">
      <w:pPr>
        <w:pStyle w:val="ListParagraph"/>
        <w:numPr>
          <w:ilvl w:val="2"/>
          <w:numId w:val="3"/>
        </w:numPr>
        <w:tabs>
          <w:tab w:val="left" w:pos="824"/>
        </w:tabs>
        <w:spacing w:before="38" w:line="276" w:lineRule="auto"/>
        <w:ind w:left="823" w:right="656" w:hanging="163"/>
        <w:rPr>
          <w:color w:val="2B2B2B"/>
          <w:sz w:val="16"/>
        </w:rPr>
      </w:pPr>
      <w:r>
        <w:rPr>
          <w:color w:val="2B2B2B"/>
          <w:w w:val="105"/>
          <w:sz w:val="16"/>
        </w:rPr>
        <w:t>Ensures efficient day-to-day functioning of the Governance office; exercises superior judgment in proactively organizing and scheduling meetings and calls related to the Board and supports Board-related administrative functions; undertakes specialized tasks as</w:t>
      </w:r>
      <w:r>
        <w:rPr>
          <w:color w:val="2B2B2B"/>
          <w:spacing w:val="-17"/>
          <w:w w:val="105"/>
          <w:sz w:val="16"/>
        </w:rPr>
        <w:t xml:space="preserve"> </w:t>
      </w:r>
      <w:r>
        <w:rPr>
          <w:color w:val="2B2B2B"/>
          <w:w w:val="105"/>
          <w:sz w:val="16"/>
        </w:rPr>
        <w:t>required.</w:t>
      </w:r>
    </w:p>
    <w:p w:rsidR="00CE2297" w:rsidRPr="007F7546" w:rsidRDefault="00775023">
      <w:pPr>
        <w:pStyle w:val="ListParagraph"/>
        <w:numPr>
          <w:ilvl w:val="2"/>
          <w:numId w:val="3"/>
        </w:numPr>
        <w:tabs>
          <w:tab w:val="left" w:pos="822"/>
        </w:tabs>
        <w:spacing w:before="4"/>
        <w:ind w:left="821" w:hanging="166"/>
        <w:rPr>
          <w:color w:val="161616"/>
          <w:sz w:val="16"/>
        </w:rPr>
      </w:pPr>
      <w:r>
        <w:rPr>
          <w:color w:val="2B2B2B"/>
          <w:w w:val="105"/>
          <w:sz w:val="16"/>
        </w:rPr>
        <w:t>Develops and monitors Governance budgets and operational</w:t>
      </w:r>
      <w:r>
        <w:rPr>
          <w:color w:val="2B2B2B"/>
          <w:spacing w:val="-13"/>
          <w:w w:val="105"/>
          <w:sz w:val="16"/>
        </w:rPr>
        <w:t xml:space="preserve"> </w:t>
      </w:r>
      <w:r>
        <w:rPr>
          <w:color w:val="2B2B2B"/>
          <w:spacing w:val="2"/>
          <w:w w:val="105"/>
          <w:sz w:val="16"/>
        </w:rPr>
        <w:t>plans</w:t>
      </w:r>
      <w:r>
        <w:rPr>
          <w:color w:val="4D4D4D"/>
          <w:spacing w:val="2"/>
          <w:w w:val="105"/>
          <w:sz w:val="16"/>
        </w:rPr>
        <w:t>.</w:t>
      </w:r>
    </w:p>
    <w:p w:rsidR="000D2106" w:rsidRDefault="000D2106">
      <w:pPr>
        <w:pStyle w:val="ListParagraph"/>
        <w:numPr>
          <w:ilvl w:val="2"/>
          <w:numId w:val="3"/>
        </w:numPr>
        <w:tabs>
          <w:tab w:val="left" w:pos="822"/>
        </w:tabs>
        <w:spacing w:before="4"/>
        <w:ind w:left="821" w:hanging="166"/>
        <w:rPr>
          <w:color w:val="161616"/>
          <w:sz w:val="16"/>
        </w:rPr>
      </w:pPr>
      <w:r>
        <w:rPr>
          <w:color w:val="2B2B2B"/>
          <w:w w:val="105"/>
          <w:sz w:val="16"/>
        </w:rPr>
        <w:t>Maintains corporate registers and minute books</w:t>
      </w:r>
      <w:r w:rsidRPr="007F7546">
        <w:rPr>
          <w:color w:val="161616"/>
          <w:sz w:val="16"/>
        </w:rPr>
        <w:t>.</w:t>
      </w:r>
    </w:p>
    <w:p w:rsidR="00CE2297" w:rsidRPr="00747FEB" w:rsidRDefault="00775023" w:rsidP="00747FEB">
      <w:pPr>
        <w:pStyle w:val="ListParagraph"/>
        <w:numPr>
          <w:ilvl w:val="2"/>
          <w:numId w:val="3"/>
        </w:numPr>
        <w:tabs>
          <w:tab w:val="left" w:pos="800"/>
        </w:tabs>
        <w:spacing w:before="26"/>
        <w:ind w:left="799" w:hanging="158"/>
        <w:rPr>
          <w:color w:val="161616"/>
          <w:sz w:val="16"/>
        </w:rPr>
      </w:pPr>
      <w:r w:rsidRPr="00747FEB">
        <w:rPr>
          <w:color w:val="2B2B2B"/>
          <w:w w:val="105"/>
          <w:sz w:val="16"/>
        </w:rPr>
        <w:t>Develops</w:t>
      </w:r>
      <w:r w:rsidRPr="00747FEB">
        <w:rPr>
          <w:color w:val="2B2B2B"/>
          <w:spacing w:val="-5"/>
          <w:w w:val="105"/>
          <w:sz w:val="16"/>
        </w:rPr>
        <w:t xml:space="preserve"> </w:t>
      </w:r>
      <w:r w:rsidRPr="00747FEB">
        <w:rPr>
          <w:color w:val="2B2B2B"/>
          <w:w w:val="105"/>
          <w:sz w:val="16"/>
        </w:rPr>
        <w:t>and</w:t>
      </w:r>
      <w:r w:rsidRPr="00747FEB">
        <w:rPr>
          <w:color w:val="2B2B2B"/>
          <w:spacing w:val="-3"/>
          <w:w w:val="105"/>
          <w:sz w:val="16"/>
        </w:rPr>
        <w:t xml:space="preserve"> </w:t>
      </w:r>
      <w:r w:rsidRPr="00747FEB">
        <w:rPr>
          <w:color w:val="2B2B2B"/>
          <w:w w:val="105"/>
          <w:sz w:val="16"/>
        </w:rPr>
        <w:t>maintains</w:t>
      </w:r>
      <w:r w:rsidRPr="00747FEB">
        <w:rPr>
          <w:color w:val="2B2B2B"/>
          <w:spacing w:val="-3"/>
          <w:w w:val="105"/>
          <w:sz w:val="16"/>
        </w:rPr>
        <w:t xml:space="preserve"> </w:t>
      </w:r>
      <w:r w:rsidRPr="00747FEB">
        <w:rPr>
          <w:color w:val="2B2B2B"/>
          <w:w w:val="105"/>
          <w:sz w:val="16"/>
        </w:rPr>
        <w:t>structures</w:t>
      </w:r>
      <w:r w:rsidRPr="00747FEB">
        <w:rPr>
          <w:color w:val="2B2B2B"/>
          <w:spacing w:val="-3"/>
          <w:w w:val="105"/>
          <w:sz w:val="16"/>
        </w:rPr>
        <w:t xml:space="preserve"> </w:t>
      </w:r>
      <w:r w:rsidRPr="00747FEB">
        <w:rPr>
          <w:color w:val="2B2B2B"/>
          <w:w w:val="105"/>
          <w:sz w:val="16"/>
        </w:rPr>
        <w:t>and</w:t>
      </w:r>
      <w:r w:rsidRPr="00747FEB">
        <w:rPr>
          <w:color w:val="2B2B2B"/>
          <w:spacing w:val="-3"/>
          <w:w w:val="105"/>
          <w:sz w:val="16"/>
        </w:rPr>
        <w:t xml:space="preserve"> </w:t>
      </w:r>
      <w:r w:rsidRPr="00747FEB">
        <w:rPr>
          <w:color w:val="2B2B2B"/>
          <w:w w:val="105"/>
          <w:sz w:val="16"/>
        </w:rPr>
        <w:t>processes</w:t>
      </w:r>
      <w:r w:rsidRPr="00747FEB">
        <w:rPr>
          <w:color w:val="2B2B2B"/>
          <w:spacing w:val="-5"/>
          <w:w w:val="105"/>
          <w:sz w:val="16"/>
        </w:rPr>
        <w:t xml:space="preserve"> </w:t>
      </w:r>
      <w:r w:rsidRPr="00747FEB">
        <w:rPr>
          <w:color w:val="2B2B2B"/>
          <w:w w:val="105"/>
          <w:sz w:val="16"/>
        </w:rPr>
        <w:t>for</w:t>
      </w:r>
      <w:r w:rsidRPr="00747FEB">
        <w:rPr>
          <w:color w:val="2B2B2B"/>
          <w:spacing w:val="-4"/>
          <w:w w:val="105"/>
          <w:sz w:val="16"/>
        </w:rPr>
        <w:t xml:space="preserve"> </w:t>
      </w:r>
      <w:r w:rsidRPr="00747FEB">
        <w:rPr>
          <w:color w:val="2B2B2B"/>
          <w:w w:val="105"/>
          <w:sz w:val="16"/>
        </w:rPr>
        <w:t>the</w:t>
      </w:r>
      <w:r w:rsidRPr="00747FEB">
        <w:rPr>
          <w:color w:val="2B2B2B"/>
          <w:spacing w:val="-3"/>
          <w:w w:val="105"/>
          <w:sz w:val="16"/>
        </w:rPr>
        <w:t xml:space="preserve"> </w:t>
      </w:r>
      <w:r w:rsidRPr="00747FEB">
        <w:rPr>
          <w:color w:val="2B2B2B"/>
          <w:w w:val="105"/>
          <w:sz w:val="16"/>
        </w:rPr>
        <w:t>purpose</w:t>
      </w:r>
      <w:r w:rsidRPr="00747FEB">
        <w:rPr>
          <w:color w:val="2B2B2B"/>
          <w:spacing w:val="-3"/>
          <w:w w:val="105"/>
          <w:sz w:val="16"/>
        </w:rPr>
        <w:t xml:space="preserve"> </w:t>
      </w:r>
      <w:r w:rsidRPr="00747FEB">
        <w:rPr>
          <w:color w:val="2B2B2B"/>
          <w:w w:val="105"/>
          <w:sz w:val="16"/>
        </w:rPr>
        <w:t>of</w:t>
      </w:r>
      <w:r w:rsidRPr="00747FEB">
        <w:rPr>
          <w:color w:val="2B2B2B"/>
          <w:spacing w:val="-5"/>
          <w:w w:val="105"/>
          <w:sz w:val="16"/>
        </w:rPr>
        <w:t xml:space="preserve"> </w:t>
      </w:r>
      <w:r w:rsidRPr="00747FEB">
        <w:rPr>
          <w:color w:val="2B2B2B"/>
          <w:w w:val="105"/>
          <w:sz w:val="16"/>
        </w:rPr>
        <w:t>supporting</w:t>
      </w:r>
      <w:r w:rsidRPr="00747FEB">
        <w:rPr>
          <w:color w:val="2B2B2B"/>
          <w:spacing w:val="-5"/>
          <w:w w:val="105"/>
          <w:sz w:val="16"/>
        </w:rPr>
        <w:t xml:space="preserve"> </w:t>
      </w:r>
      <w:r w:rsidRPr="00747FEB">
        <w:rPr>
          <w:color w:val="2B2B2B"/>
          <w:w w:val="105"/>
          <w:sz w:val="16"/>
        </w:rPr>
        <w:t>governance</w:t>
      </w:r>
      <w:r w:rsidRPr="00747FEB">
        <w:rPr>
          <w:color w:val="2B2B2B"/>
          <w:spacing w:val="-3"/>
          <w:w w:val="105"/>
          <w:sz w:val="16"/>
        </w:rPr>
        <w:t xml:space="preserve"> </w:t>
      </w:r>
      <w:r w:rsidRPr="00747FEB">
        <w:rPr>
          <w:color w:val="2B2B2B"/>
          <w:w w:val="105"/>
          <w:sz w:val="16"/>
        </w:rPr>
        <w:t>related</w:t>
      </w:r>
      <w:r w:rsidRPr="00747FEB">
        <w:rPr>
          <w:color w:val="2B2B2B"/>
          <w:spacing w:val="-3"/>
          <w:w w:val="105"/>
          <w:sz w:val="16"/>
        </w:rPr>
        <w:t xml:space="preserve"> </w:t>
      </w:r>
      <w:r w:rsidRPr="00747FEB">
        <w:rPr>
          <w:color w:val="2B2B2B"/>
          <w:w w:val="105"/>
          <w:sz w:val="16"/>
        </w:rPr>
        <w:t>projects</w:t>
      </w:r>
      <w:r w:rsidRPr="00747FEB">
        <w:rPr>
          <w:color w:val="2B2B2B"/>
          <w:spacing w:val="-3"/>
          <w:w w:val="105"/>
          <w:sz w:val="16"/>
        </w:rPr>
        <w:t xml:space="preserve"> </w:t>
      </w:r>
      <w:r w:rsidRPr="00747FEB">
        <w:rPr>
          <w:color w:val="2B2B2B"/>
          <w:w w:val="105"/>
          <w:sz w:val="16"/>
        </w:rPr>
        <w:t>arising</w:t>
      </w:r>
    </w:p>
    <w:p w:rsidR="00CE2297" w:rsidRDefault="00DF4F1E">
      <w:pPr>
        <w:pStyle w:val="BodyText"/>
        <w:spacing w:before="26"/>
        <w:ind w:left="799"/>
      </w:pPr>
      <w:r>
        <w:rPr>
          <w:color w:val="2B2B2B"/>
          <w:w w:val="105"/>
        </w:rPr>
        <w:t>e.g</w:t>
      </w:r>
      <w:r w:rsidR="00775023">
        <w:rPr>
          <w:color w:val="4D4D4D"/>
          <w:w w:val="105"/>
        </w:rPr>
        <w:t xml:space="preserve">. </w:t>
      </w:r>
      <w:r w:rsidR="00775023">
        <w:rPr>
          <w:color w:val="2B2B2B"/>
          <w:w w:val="105"/>
        </w:rPr>
        <w:t>organizational policy management, relationship management initiatives (conflict of interest) related to Board, etc.</w:t>
      </w:r>
    </w:p>
    <w:p w:rsidR="00CE2297" w:rsidRDefault="00775023">
      <w:pPr>
        <w:pStyle w:val="ListParagraph"/>
        <w:numPr>
          <w:ilvl w:val="0"/>
          <w:numId w:val="2"/>
        </w:numPr>
        <w:tabs>
          <w:tab w:val="left" w:pos="793"/>
        </w:tabs>
        <w:spacing w:before="26" w:line="278" w:lineRule="auto"/>
        <w:ind w:right="587"/>
        <w:rPr>
          <w:color w:val="161616"/>
          <w:sz w:val="16"/>
        </w:rPr>
      </w:pPr>
      <w:r>
        <w:rPr>
          <w:color w:val="2B2B2B"/>
          <w:w w:val="105"/>
          <w:sz w:val="16"/>
        </w:rPr>
        <w:t>Provides administrative and project support for key organizational-wide strategic priorities at the executive</w:t>
      </w:r>
      <w:r>
        <w:rPr>
          <w:color w:val="2B2B2B"/>
          <w:spacing w:val="-32"/>
          <w:w w:val="105"/>
          <w:sz w:val="16"/>
        </w:rPr>
        <w:t xml:space="preserve"> </w:t>
      </w:r>
      <w:r>
        <w:rPr>
          <w:color w:val="2B2B2B"/>
          <w:w w:val="105"/>
          <w:sz w:val="16"/>
        </w:rPr>
        <w:t>and senior management</w:t>
      </w:r>
      <w:r>
        <w:rPr>
          <w:color w:val="2B2B2B"/>
          <w:spacing w:val="20"/>
          <w:w w:val="105"/>
          <w:sz w:val="16"/>
        </w:rPr>
        <w:t xml:space="preserve"> </w:t>
      </w:r>
      <w:r>
        <w:rPr>
          <w:color w:val="2B2B2B"/>
          <w:w w:val="105"/>
          <w:sz w:val="16"/>
        </w:rPr>
        <w:t>level</w:t>
      </w:r>
      <w:r w:rsidR="00A05B6D">
        <w:rPr>
          <w:color w:val="2B2B2B"/>
          <w:w w:val="105"/>
          <w:sz w:val="16"/>
        </w:rPr>
        <w:t xml:space="preserve"> as required</w:t>
      </w:r>
      <w:r>
        <w:rPr>
          <w:color w:val="2B2B2B"/>
          <w:w w:val="105"/>
          <w:sz w:val="16"/>
        </w:rPr>
        <w:t>.</w:t>
      </w:r>
      <w:r w:rsidR="00A05B6D">
        <w:rPr>
          <w:color w:val="2B2B2B"/>
          <w:w w:val="105"/>
          <w:sz w:val="16"/>
        </w:rPr>
        <w:t xml:space="preserve">  </w:t>
      </w:r>
    </w:p>
    <w:p w:rsidR="00CE2297" w:rsidRDefault="00775023">
      <w:pPr>
        <w:pStyle w:val="ListParagraph"/>
        <w:numPr>
          <w:ilvl w:val="0"/>
          <w:numId w:val="2"/>
        </w:numPr>
        <w:tabs>
          <w:tab w:val="left" w:pos="793"/>
        </w:tabs>
        <w:spacing w:before="2" w:line="276" w:lineRule="auto"/>
        <w:ind w:right="1071" w:hanging="161"/>
        <w:rPr>
          <w:color w:val="161616"/>
          <w:sz w:val="16"/>
        </w:rPr>
      </w:pPr>
      <w:r>
        <w:rPr>
          <w:color w:val="2B2B2B"/>
          <w:w w:val="105"/>
          <w:sz w:val="16"/>
        </w:rPr>
        <w:t>Coordinates</w:t>
      </w:r>
      <w:r>
        <w:rPr>
          <w:color w:val="2B2B2B"/>
          <w:spacing w:val="-6"/>
          <w:w w:val="105"/>
          <w:sz w:val="16"/>
        </w:rPr>
        <w:t xml:space="preserve"> </w:t>
      </w:r>
      <w:r>
        <w:rPr>
          <w:color w:val="2B2B2B"/>
          <w:w w:val="105"/>
          <w:sz w:val="16"/>
        </w:rPr>
        <w:t>the</w:t>
      </w:r>
      <w:r>
        <w:rPr>
          <w:color w:val="2B2B2B"/>
          <w:spacing w:val="-4"/>
          <w:w w:val="105"/>
          <w:sz w:val="16"/>
        </w:rPr>
        <w:t xml:space="preserve"> </w:t>
      </w:r>
      <w:r>
        <w:rPr>
          <w:color w:val="2B2B2B"/>
          <w:w w:val="105"/>
          <w:sz w:val="16"/>
        </w:rPr>
        <w:t>creation,</w:t>
      </w:r>
      <w:r>
        <w:rPr>
          <w:color w:val="2B2B2B"/>
          <w:spacing w:val="-2"/>
          <w:w w:val="105"/>
          <w:sz w:val="16"/>
        </w:rPr>
        <w:t xml:space="preserve"> </w:t>
      </w:r>
      <w:r>
        <w:rPr>
          <w:color w:val="2B2B2B"/>
          <w:w w:val="105"/>
          <w:sz w:val="16"/>
        </w:rPr>
        <w:t>implementation,</w:t>
      </w:r>
      <w:r>
        <w:rPr>
          <w:color w:val="2B2B2B"/>
          <w:spacing w:val="-5"/>
          <w:w w:val="105"/>
          <w:sz w:val="16"/>
        </w:rPr>
        <w:t xml:space="preserve"> </w:t>
      </w:r>
      <w:r>
        <w:rPr>
          <w:color w:val="2B2B2B"/>
          <w:w w:val="105"/>
          <w:sz w:val="16"/>
        </w:rPr>
        <w:t>standardization,</w:t>
      </w:r>
      <w:r>
        <w:rPr>
          <w:color w:val="2B2B2B"/>
          <w:spacing w:val="-3"/>
          <w:w w:val="105"/>
          <w:sz w:val="16"/>
        </w:rPr>
        <w:t xml:space="preserve"> </w:t>
      </w:r>
      <w:r>
        <w:rPr>
          <w:color w:val="2B2B2B"/>
          <w:w w:val="105"/>
          <w:sz w:val="16"/>
        </w:rPr>
        <w:t>and</w:t>
      </w:r>
      <w:r>
        <w:rPr>
          <w:color w:val="2B2B2B"/>
          <w:spacing w:val="-5"/>
          <w:w w:val="105"/>
          <w:sz w:val="16"/>
        </w:rPr>
        <w:t xml:space="preserve"> </w:t>
      </w:r>
      <w:r>
        <w:rPr>
          <w:color w:val="2B2B2B"/>
          <w:w w:val="105"/>
          <w:sz w:val="16"/>
        </w:rPr>
        <w:t>refinement</w:t>
      </w:r>
      <w:r>
        <w:rPr>
          <w:color w:val="2B2B2B"/>
          <w:spacing w:val="-3"/>
          <w:w w:val="105"/>
          <w:sz w:val="16"/>
        </w:rPr>
        <w:t xml:space="preserve"> </w:t>
      </w:r>
      <w:r>
        <w:rPr>
          <w:color w:val="2B2B2B"/>
          <w:w w:val="105"/>
          <w:sz w:val="16"/>
        </w:rPr>
        <w:t>of</w:t>
      </w:r>
      <w:r>
        <w:rPr>
          <w:color w:val="2B2B2B"/>
          <w:spacing w:val="-3"/>
          <w:w w:val="105"/>
          <w:sz w:val="16"/>
        </w:rPr>
        <w:t xml:space="preserve"> </w:t>
      </w:r>
      <w:r>
        <w:rPr>
          <w:color w:val="2B2B2B"/>
          <w:w w:val="105"/>
          <w:sz w:val="16"/>
        </w:rPr>
        <w:t>applicable</w:t>
      </w:r>
      <w:r>
        <w:rPr>
          <w:color w:val="2B2B2B"/>
          <w:spacing w:val="-5"/>
          <w:w w:val="105"/>
          <w:sz w:val="16"/>
        </w:rPr>
        <w:t xml:space="preserve"> </w:t>
      </w:r>
      <w:r>
        <w:rPr>
          <w:color w:val="2B2B2B"/>
          <w:w w:val="105"/>
          <w:sz w:val="16"/>
        </w:rPr>
        <w:t>operational</w:t>
      </w:r>
      <w:r>
        <w:rPr>
          <w:color w:val="2B2B2B"/>
          <w:spacing w:val="-4"/>
          <w:w w:val="105"/>
          <w:sz w:val="16"/>
        </w:rPr>
        <w:t xml:space="preserve"> </w:t>
      </w:r>
      <w:r>
        <w:rPr>
          <w:color w:val="2B2B2B"/>
          <w:w w:val="105"/>
          <w:sz w:val="16"/>
        </w:rPr>
        <w:t>and administrative</w:t>
      </w:r>
      <w:r>
        <w:rPr>
          <w:color w:val="2B2B2B"/>
          <w:spacing w:val="-11"/>
          <w:w w:val="105"/>
          <w:sz w:val="16"/>
        </w:rPr>
        <w:t xml:space="preserve"> </w:t>
      </w:r>
      <w:r>
        <w:rPr>
          <w:color w:val="2B2B2B"/>
          <w:w w:val="105"/>
          <w:sz w:val="16"/>
        </w:rPr>
        <w:t>processes.</w:t>
      </w:r>
    </w:p>
    <w:p w:rsidR="00CE2297" w:rsidRDefault="00775023">
      <w:pPr>
        <w:pStyle w:val="ListParagraph"/>
        <w:numPr>
          <w:ilvl w:val="0"/>
          <w:numId w:val="2"/>
        </w:numPr>
        <w:tabs>
          <w:tab w:val="left" w:pos="791"/>
        </w:tabs>
        <w:spacing w:before="7" w:line="276" w:lineRule="auto"/>
        <w:ind w:left="790" w:right="742" w:hanging="164"/>
        <w:rPr>
          <w:color w:val="2B2B2B"/>
          <w:sz w:val="16"/>
        </w:rPr>
      </w:pPr>
      <w:r>
        <w:rPr>
          <w:color w:val="2B2B2B"/>
          <w:w w:val="105"/>
          <w:sz w:val="16"/>
        </w:rPr>
        <w:t>Keeps</w:t>
      </w:r>
      <w:r>
        <w:rPr>
          <w:color w:val="2B2B2B"/>
          <w:spacing w:val="-2"/>
          <w:w w:val="105"/>
          <w:sz w:val="16"/>
        </w:rPr>
        <w:t xml:space="preserve"> </w:t>
      </w:r>
      <w:r>
        <w:rPr>
          <w:color w:val="2B2B2B"/>
          <w:w w:val="105"/>
          <w:sz w:val="16"/>
        </w:rPr>
        <w:t>abreast</w:t>
      </w:r>
      <w:r>
        <w:rPr>
          <w:color w:val="2B2B2B"/>
          <w:spacing w:val="-1"/>
          <w:w w:val="105"/>
          <w:sz w:val="16"/>
        </w:rPr>
        <w:t xml:space="preserve"> </w:t>
      </w:r>
      <w:r>
        <w:rPr>
          <w:color w:val="2B2B2B"/>
          <w:w w:val="105"/>
          <w:sz w:val="16"/>
        </w:rPr>
        <w:t>of</w:t>
      </w:r>
      <w:r>
        <w:rPr>
          <w:color w:val="2B2B2B"/>
          <w:spacing w:val="-1"/>
          <w:w w:val="105"/>
          <w:sz w:val="16"/>
        </w:rPr>
        <w:t xml:space="preserve"> </w:t>
      </w:r>
      <w:r>
        <w:rPr>
          <w:color w:val="2B2B2B"/>
          <w:w w:val="105"/>
          <w:sz w:val="16"/>
        </w:rPr>
        <w:t>and</w:t>
      </w:r>
      <w:r>
        <w:rPr>
          <w:color w:val="2B2B2B"/>
          <w:spacing w:val="-2"/>
          <w:w w:val="105"/>
          <w:sz w:val="16"/>
        </w:rPr>
        <w:t xml:space="preserve"> </w:t>
      </w:r>
      <w:r>
        <w:rPr>
          <w:color w:val="2B2B2B"/>
          <w:w w:val="105"/>
          <w:sz w:val="16"/>
        </w:rPr>
        <w:t>deploys</w:t>
      </w:r>
      <w:r>
        <w:rPr>
          <w:color w:val="2B2B2B"/>
          <w:spacing w:val="-2"/>
          <w:w w:val="105"/>
          <w:sz w:val="16"/>
        </w:rPr>
        <w:t xml:space="preserve"> </w:t>
      </w:r>
      <w:r>
        <w:rPr>
          <w:color w:val="2B2B2B"/>
          <w:w w:val="105"/>
          <w:sz w:val="16"/>
        </w:rPr>
        <w:t>appropriate</w:t>
      </w:r>
      <w:r>
        <w:rPr>
          <w:color w:val="2B2B2B"/>
          <w:spacing w:val="-2"/>
          <w:w w:val="105"/>
          <w:sz w:val="16"/>
        </w:rPr>
        <w:t xml:space="preserve"> </w:t>
      </w:r>
      <w:r>
        <w:rPr>
          <w:color w:val="2B2B2B"/>
          <w:w w:val="105"/>
          <w:sz w:val="16"/>
        </w:rPr>
        <w:t>and</w:t>
      </w:r>
      <w:r>
        <w:rPr>
          <w:color w:val="2B2B2B"/>
          <w:spacing w:val="-4"/>
          <w:w w:val="105"/>
          <w:sz w:val="16"/>
        </w:rPr>
        <w:t xml:space="preserve"> </w:t>
      </w:r>
      <w:r>
        <w:rPr>
          <w:color w:val="2B2B2B"/>
          <w:w w:val="105"/>
          <w:sz w:val="16"/>
        </w:rPr>
        <w:t>up-to-date</w:t>
      </w:r>
      <w:r>
        <w:rPr>
          <w:color w:val="2B2B2B"/>
          <w:spacing w:val="-4"/>
          <w:w w:val="105"/>
          <w:sz w:val="16"/>
        </w:rPr>
        <w:t xml:space="preserve"> </w:t>
      </w:r>
      <w:r>
        <w:rPr>
          <w:color w:val="2B2B2B"/>
          <w:w w:val="105"/>
          <w:sz w:val="16"/>
        </w:rPr>
        <w:t>technological</w:t>
      </w:r>
      <w:r>
        <w:rPr>
          <w:color w:val="2B2B2B"/>
          <w:spacing w:val="-4"/>
          <w:w w:val="105"/>
          <w:sz w:val="16"/>
        </w:rPr>
        <w:t xml:space="preserve"> </w:t>
      </w:r>
      <w:r>
        <w:rPr>
          <w:color w:val="2B2B2B"/>
          <w:w w:val="105"/>
          <w:sz w:val="16"/>
        </w:rPr>
        <w:t>office</w:t>
      </w:r>
      <w:r>
        <w:rPr>
          <w:color w:val="2B2B2B"/>
          <w:spacing w:val="-4"/>
          <w:w w:val="105"/>
          <w:sz w:val="16"/>
        </w:rPr>
        <w:t xml:space="preserve"> </w:t>
      </w:r>
      <w:r>
        <w:rPr>
          <w:color w:val="2B2B2B"/>
          <w:w w:val="105"/>
          <w:sz w:val="16"/>
        </w:rPr>
        <w:t>support</w:t>
      </w:r>
      <w:r>
        <w:rPr>
          <w:color w:val="2B2B2B"/>
          <w:spacing w:val="-4"/>
          <w:w w:val="105"/>
          <w:sz w:val="16"/>
        </w:rPr>
        <w:t xml:space="preserve"> </w:t>
      </w:r>
      <w:r>
        <w:rPr>
          <w:color w:val="2B2B2B"/>
          <w:w w:val="105"/>
          <w:sz w:val="16"/>
        </w:rPr>
        <w:t>systems</w:t>
      </w:r>
      <w:r>
        <w:rPr>
          <w:color w:val="2B2B2B"/>
          <w:spacing w:val="-2"/>
          <w:w w:val="105"/>
          <w:sz w:val="16"/>
        </w:rPr>
        <w:t xml:space="preserve"> </w:t>
      </w:r>
      <w:r>
        <w:rPr>
          <w:color w:val="2B2B2B"/>
          <w:w w:val="105"/>
          <w:sz w:val="16"/>
        </w:rPr>
        <w:t>to</w:t>
      </w:r>
      <w:r>
        <w:rPr>
          <w:color w:val="2B2B2B"/>
          <w:spacing w:val="-4"/>
          <w:w w:val="105"/>
          <w:sz w:val="16"/>
        </w:rPr>
        <w:t xml:space="preserve"> </w:t>
      </w:r>
      <w:r>
        <w:rPr>
          <w:color w:val="2B2B2B"/>
          <w:w w:val="105"/>
          <w:sz w:val="16"/>
        </w:rPr>
        <w:t>ensure</w:t>
      </w:r>
      <w:r>
        <w:rPr>
          <w:color w:val="2B2B2B"/>
          <w:spacing w:val="-2"/>
          <w:w w:val="105"/>
          <w:sz w:val="16"/>
        </w:rPr>
        <w:t xml:space="preserve"> </w:t>
      </w:r>
      <w:r>
        <w:rPr>
          <w:color w:val="2B2B2B"/>
          <w:w w:val="105"/>
          <w:sz w:val="16"/>
        </w:rPr>
        <w:t>the most effective and efficient operation of the</w:t>
      </w:r>
      <w:r>
        <w:rPr>
          <w:color w:val="2B2B2B"/>
          <w:spacing w:val="-5"/>
          <w:w w:val="105"/>
          <w:sz w:val="16"/>
        </w:rPr>
        <w:t xml:space="preserve"> </w:t>
      </w:r>
      <w:r>
        <w:rPr>
          <w:color w:val="2B2B2B"/>
          <w:w w:val="105"/>
          <w:sz w:val="16"/>
        </w:rPr>
        <w:t>office</w:t>
      </w:r>
      <w:r>
        <w:rPr>
          <w:color w:val="5E5E5E"/>
          <w:w w:val="105"/>
          <w:sz w:val="16"/>
        </w:rPr>
        <w:t>.</w:t>
      </w:r>
    </w:p>
    <w:p w:rsidR="00CE2297" w:rsidRDefault="00775023">
      <w:pPr>
        <w:pStyle w:val="ListParagraph"/>
        <w:numPr>
          <w:ilvl w:val="0"/>
          <w:numId w:val="2"/>
        </w:numPr>
        <w:tabs>
          <w:tab w:val="left" w:pos="786"/>
        </w:tabs>
        <w:spacing w:before="5" w:line="278" w:lineRule="auto"/>
        <w:ind w:left="785" w:right="844" w:hanging="163"/>
        <w:rPr>
          <w:color w:val="2B2B2B"/>
          <w:sz w:val="16"/>
        </w:rPr>
      </w:pPr>
      <w:r>
        <w:rPr>
          <w:color w:val="2B2B2B"/>
          <w:w w:val="105"/>
          <w:sz w:val="16"/>
        </w:rPr>
        <w:t>Maintains corporate records (including minute books), financial records and other corporate documentation and facilitates the timely execution of contracts, agreements, and invoices,</w:t>
      </w:r>
      <w:r>
        <w:rPr>
          <w:color w:val="2B2B2B"/>
          <w:spacing w:val="-28"/>
          <w:w w:val="105"/>
          <w:sz w:val="16"/>
        </w:rPr>
        <w:t xml:space="preserve"> </w:t>
      </w:r>
      <w:r>
        <w:rPr>
          <w:color w:val="2B2B2B"/>
          <w:w w:val="105"/>
          <w:sz w:val="16"/>
        </w:rPr>
        <w:t>etc.</w:t>
      </w:r>
    </w:p>
    <w:p w:rsidR="00CE2297" w:rsidRDefault="00775023">
      <w:pPr>
        <w:pStyle w:val="ListParagraph"/>
        <w:numPr>
          <w:ilvl w:val="0"/>
          <w:numId w:val="2"/>
        </w:numPr>
        <w:tabs>
          <w:tab w:val="left" w:pos="779"/>
        </w:tabs>
        <w:spacing w:before="3" w:line="278" w:lineRule="auto"/>
        <w:ind w:left="778" w:right="277"/>
        <w:rPr>
          <w:color w:val="161616"/>
          <w:sz w:val="16"/>
        </w:rPr>
      </w:pPr>
      <w:r>
        <w:rPr>
          <w:color w:val="2B2B2B"/>
          <w:w w:val="105"/>
          <w:sz w:val="16"/>
        </w:rPr>
        <w:t>Applies</w:t>
      </w:r>
      <w:r>
        <w:rPr>
          <w:color w:val="2B2B2B"/>
          <w:spacing w:val="-5"/>
          <w:w w:val="105"/>
          <w:sz w:val="16"/>
        </w:rPr>
        <w:t xml:space="preserve"> </w:t>
      </w:r>
      <w:r>
        <w:rPr>
          <w:color w:val="2B2B2B"/>
          <w:w w:val="105"/>
          <w:sz w:val="16"/>
        </w:rPr>
        <w:t>strong</w:t>
      </w:r>
      <w:r>
        <w:rPr>
          <w:color w:val="2B2B2B"/>
          <w:spacing w:val="-2"/>
          <w:w w:val="105"/>
          <w:sz w:val="16"/>
        </w:rPr>
        <w:t xml:space="preserve"> </w:t>
      </w:r>
      <w:r>
        <w:rPr>
          <w:color w:val="2B2B2B"/>
          <w:w w:val="105"/>
          <w:sz w:val="16"/>
        </w:rPr>
        <w:t>project</w:t>
      </w:r>
      <w:r>
        <w:rPr>
          <w:color w:val="2B2B2B"/>
          <w:spacing w:val="-1"/>
          <w:w w:val="105"/>
          <w:sz w:val="16"/>
        </w:rPr>
        <w:t xml:space="preserve"> </w:t>
      </w:r>
      <w:r>
        <w:rPr>
          <w:color w:val="2B2B2B"/>
          <w:w w:val="105"/>
          <w:sz w:val="16"/>
        </w:rPr>
        <w:t>management</w:t>
      </w:r>
      <w:r>
        <w:rPr>
          <w:color w:val="2B2B2B"/>
          <w:spacing w:val="-1"/>
          <w:w w:val="105"/>
          <w:sz w:val="16"/>
        </w:rPr>
        <w:t xml:space="preserve"> </w:t>
      </w:r>
      <w:r>
        <w:rPr>
          <w:color w:val="2B2B2B"/>
          <w:w w:val="105"/>
          <w:sz w:val="16"/>
        </w:rPr>
        <w:t>and</w:t>
      </w:r>
      <w:r>
        <w:rPr>
          <w:color w:val="2B2B2B"/>
          <w:spacing w:val="-4"/>
          <w:w w:val="105"/>
          <w:sz w:val="16"/>
        </w:rPr>
        <w:t xml:space="preserve"> </w:t>
      </w:r>
      <w:r>
        <w:rPr>
          <w:color w:val="2B2B2B"/>
          <w:w w:val="105"/>
          <w:sz w:val="16"/>
        </w:rPr>
        <w:t>event</w:t>
      </w:r>
      <w:r>
        <w:rPr>
          <w:color w:val="2B2B2B"/>
          <w:spacing w:val="-1"/>
          <w:w w:val="105"/>
          <w:sz w:val="16"/>
        </w:rPr>
        <w:t xml:space="preserve"> </w:t>
      </w:r>
      <w:r>
        <w:rPr>
          <w:color w:val="2B2B2B"/>
          <w:w w:val="105"/>
          <w:sz w:val="16"/>
        </w:rPr>
        <w:t>planning</w:t>
      </w:r>
      <w:r>
        <w:rPr>
          <w:color w:val="2B2B2B"/>
          <w:spacing w:val="-2"/>
          <w:w w:val="105"/>
          <w:sz w:val="16"/>
        </w:rPr>
        <w:t xml:space="preserve"> </w:t>
      </w:r>
      <w:r>
        <w:rPr>
          <w:color w:val="2B2B2B"/>
          <w:w w:val="105"/>
          <w:sz w:val="16"/>
        </w:rPr>
        <w:t>skills</w:t>
      </w:r>
      <w:r>
        <w:rPr>
          <w:color w:val="2B2B2B"/>
          <w:spacing w:val="-5"/>
          <w:w w:val="105"/>
          <w:sz w:val="16"/>
        </w:rPr>
        <w:t xml:space="preserve"> </w:t>
      </w:r>
      <w:r>
        <w:rPr>
          <w:color w:val="2B2B2B"/>
          <w:w w:val="105"/>
          <w:sz w:val="16"/>
        </w:rPr>
        <w:t>to</w:t>
      </w:r>
      <w:r>
        <w:rPr>
          <w:color w:val="2B2B2B"/>
          <w:spacing w:val="-2"/>
          <w:w w:val="105"/>
          <w:sz w:val="16"/>
        </w:rPr>
        <w:t xml:space="preserve"> </w:t>
      </w:r>
      <w:r>
        <w:rPr>
          <w:color w:val="2B2B2B"/>
          <w:w w:val="105"/>
          <w:sz w:val="16"/>
        </w:rPr>
        <w:t>support</w:t>
      </w:r>
      <w:r>
        <w:rPr>
          <w:color w:val="2B2B2B"/>
          <w:spacing w:val="-2"/>
          <w:w w:val="105"/>
          <w:sz w:val="16"/>
        </w:rPr>
        <w:t xml:space="preserve"> </w:t>
      </w:r>
      <w:r>
        <w:rPr>
          <w:color w:val="2B2B2B"/>
          <w:w w:val="105"/>
          <w:sz w:val="16"/>
        </w:rPr>
        <w:t>related</w:t>
      </w:r>
      <w:r>
        <w:rPr>
          <w:color w:val="2B2B2B"/>
          <w:spacing w:val="-4"/>
          <w:w w:val="105"/>
          <w:sz w:val="16"/>
        </w:rPr>
        <w:t xml:space="preserve"> </w:t>
      </w:r>
      <w:r>
        <w:rPr>
          <w:color w:val="2B2B2B"/>
          <w:w w:val="105"/>
          <w:sz w:val="16"/>
        </w:rPr>
        <w:t>special</w:t>
      </w:r>
      <w:r>
        <w:rPr>
          <w:color w:val="2B2B2B"/>
          <w:spacing w:val="-4"/>
          <w:w w:val="105"/>
          <w:sz w:val="16"/>
        </w:rPr>
        <w:t xml:space="preserve"> </w:t>
      </w:r>
      <w:r>
        <w:rPr>
          <w:color w:val="2B2B2B"/>
          <w:w w:val="105"/>
          <w:sz w:val="16"/>
        </w:rPr>
        <w:t>initiatives</w:t>
      </w:r>
      <w:r>
        <w:rPr>
          <w:color w:val="2B2B2B"/>
          <w:spacing w:val="-7"/>
          <w:w w:val="105"/>
          <w:sz w:val="16"/>
        </w:rPr>
        <w:t xml:space="preserve"> </w:t>
      </w:r>
      <w:r>
        <w:rPr>
          <w:color w:val="2B2B2B"/>
          <w:w w:val="105"/>
          <w:sz w:val="16"/>
        </w:rPr>
        <w:t>and</w:t>
      </w:r>
      <w:r>
        <w:rPr>
          <w:color w:val="2B2B2B"/>
          <w:spacing w:val="-2"/>
          <w:w w:val="105"/>
          <w:sz w:val="16"/>
        </w:rPr>
        <w:t xml:space="preserve"> </w:t>
      </w:r>
      <w:r>
        <w:rPr>
          <w:color w:val="2B2B2B"/>
          <w:w w:val="105"/>
          <w:sz w:val="16"/>
        </w:rPr>
        <w:t>events</w:t>
      </w:r>
      <w:r w:rsidR="00A05B6D">
        <w:rPr>
          <w:color w:val="2B2B2B"/>
          <w:w w:val="105"/>
          <w:sz w:val="16"/>
        </w:rPr>
        <w:t xml:space="preserve"> for the Board (e.g. AGM)</w:t>
      </w:r>
      <w:r>
        <w:rPr>
          <w:color w:val="2B2B2B"/>
          <w:w w:val="105"/>
          <w:sz w:val="16"/>
        </w:rPr>
        <w:t>,</w:t>
      </w:r>
      <w:r>
        <w:rPr>
          <w:color w:val="2B2B2B"/>
          <w:spacing w:val="-4"/>
          <w:w w:val="105"/>
          <w:sz w:val="16"/>
        </w:rPr>
        <w:t xml:space="preserve"> </w:t>
      </w:r>
      <w:r>
        <w:rPr>
          <w:color w:val="2B2B2B"/>
          <w:w w:val="105"/>
          <w:sz w:val="16"/>
        </w:rPr>
        <w:t>often in collaboration with the Sinai Health</w:t>
      </w:r>
      <w:r>
        <w:rPr>
          <w:color w:val="2B2B2B"/>
          <w:spacing w:val="-12"/>
          <w:w w:val="105"/>
          <w:sz w:val="16"/>
        </w:rPr>
        <w:t xml:space="preserve"> </w:t>
      </w:r>
      <w:r>
        <w:rPr>
          <w:color w:val="2B2B2B"/>
          <w:w w:val="105"/>
          <w:sz w:val="16"/>
        </w:rPr>
        <w:t>Foundation</w:t>
      </w:r>
      <w:r>
        <w:rPr>
          <w:color w:val="5E5E5E"/>
          <w:w w:val="105"/>
          <w:sz w:val="16"/>
        </w:rPr>
        <w:t>.</w:t>
      </w:r>
    </w:p>
    <w:p w:rsidR="00CE2297" w:rsidRDefault="00775023">
      <w:pPr>
        <w:pStyle w:val="ListParagraph"/>
        <w:numPr>
          <w:ilvl w:val="0"/>
          <w:numId w:val="2"/>
        </w:numPr>
        <w:tabs>
          <w:tab w:val="left" w:pos="779"/>
        </w:tabs>
        <w:spacing w:before="0" w:line="285" w:lineRule="auto"/>
        <w:ind w:left="778" w:right="483" w:hanging="161"/>
        <w:rPr>
          <w:color w:val="161616"/>
          <w:sz w:val="16"/>
        </w:rPr>
      </w:pPr>
      <w:r>
        <w:rPr>
          <w:color w:val="2B2B2B"/>
          <w:w w:val="105"/>
          <w:sz w:val="16"/>
        </w:rPr>
        <w:t>Promotes a collaborative work environment and supports colleagues as needed to ensure optimal Executive</w:t>
      </w:r>
      <w:r>
        <w:rPr>
          <w:color w:val="4D4D4D"/>
          <w:w w:val="105"/>
          <w:sz w:val="16"/>
        </w:rPr>
        <w:t>/</w:t>
      </w:r>
      <w:r>
        <w:rPr>
          <w:color w:val="2B2B2B"/>
          <w:w w:val="105"/>
          <w:sz w:val="16"/>
        </w:rPr>
        <w:t>Senior</w:t>
      </w:r>
      <w:r>
        <w:rPr>
          <w:color w:val="2B2B2B"/>
          <w:spacing w:val="-4"/>
          <w:w w:val="105"/>
          <w:sz w:val="16"/>
        </w:rPr>
        <w:t xml:space="preserve"> </w:t>
      </w:r>
      <w:r>
        <w:rPr>
          <w:color w:val="2B2B2B"/>
          <w:w w:val="105"/>
          <w:sz w:val="16"/>
        </w:rPr>
        <w:t>Leadership</w:t>
      </w:r>
      <w:r>
        <w:rPr>
          <w:color w:val="2B2B2B"/>
          <w:spacing w:val="-5"/>
          <w:w w:val="105"/>
          <w:sz w:val="16"/>
        </w:rPr>
        <w:t xml:space="preserve"> </w:t>
      </w:r>
      <w:r>
        <w:rPr>
          <w:color w:val="2B2B2B"/>
          <w:w w:val="105"/>
          <w:sz w:val="16"/>
        </w:rPr>
        <w:t>Administrative</w:t>
      </w:r>
      <w:r>
        <w:rPr>
          <w:color w:val="2B2B2B"/>
          <w:spacing w:val="-5"/>
          <w:w w:val="105"/>
          <w:sz w:val="16"/>
        </w:rPr>
        <w:t xml:space="preserve"> </w:t>
      </w:r>
      <w:r>
        <w:rPr>
          <w:color w:val="2B2B2B"/>
          <w:w w:val="105"/>
          <w:sz w:val="16"/>
        </w:rPr>
        <w:t xml:space="preserve">team </w:t>
      </w:r>
      <w:r>
        <w:rPr>
          <w:color w:val="2B2B2B"/>
          <w:spacing w:val="2"/>
          <w:w w:val="105"/>
          <w:sz w:val="16"/>
        </w:rPr>
        <w:t>functioning</w:t>
      </w:r>
      <w:r>
        <w:rPr>
          <w:color w:val="4D4D4D"/>
          <w:spacing w:val="2"/>
          <w:w w:val="105"/>
          <w:sz w:val="16"/>
        </w:rPr>
        <w:t xml:space="preserve">; </w:t>
      </w:r>
      <w:r>
        <w:rPr>
          <w:color w:val="2B2B2B"/>
          <w:w w:val="105"/>
          <w:sz w:val="16"/>
        </w:rPr>
        <w:t>provides</w:t>
      </w:r>
      <w:r>
        <w:rPr>
          <w:color w:val="2B2B2B"/>
          <w:spacing w:val="-3"/>
          <w:w w:val="105"/>
          <w:sz w:val="16"/>
        </w:rPr>
        <w:t xml:space="preserve"> </w:t>
      </w:r>
      <w:r>
        <w:rPr>
          <w:color w:val="2B2B2B"/>
          <w:w w:val="105"/>
          <w:sz w:val="16"/>
        </w:rPr>
        <w:t>coverage</w:t>
      </w:r>
      <w:r>
        <w:rPr>
          <w:color w:val="2B2B2B"/>
          <w:spacing w:val="-5"/>
          <w:w w:val="105"/>
          <w:sz w:val="16"/>
        </w:rPr>
        <w:t xml:space="preserve"> </w:t>
      </w:r>
      <w:r>
        <w:rPr>
          <w:color w:val="2B2B2B"/>
          <w:w w:val="105"/>
          <w:sz w:val="16"/>
        </w:rPr>
        <w:t>for</w:t>
      </w:r>
      <w:r>
        <w:rPr>
          <w:color w:val="2B2B2B"/>
          <w:spacing w:val="-7"/>
          <w:w w:val="105"/>
          <w:sz w:val="16"/>
        </w:rPr>
        <w:t xml:space="preserve"> </w:t>
      </w:r>
      <w:r>
        <w:rPr>
          <w:color w:val="2B2B2B"/>
          <w:w w:val="105"/>
          <w:sz w:val="16"/>
        </w:rPr>
        <w:t>team</w:t>
      </w:r>
      <w:r>
        <w:rPr>
          <w:color w:val="2B2B2B"/>
          <w:spacing w:val="-6"/>
          <w:w w:val="105"/>
          <w:sz w:val="16"/>
        </w:rPr>
        <w:t xml:space="preserve"> </w:t>
      </w:r>
      <w:r>
        <w:rPr>
          <w:color w:val="2B2B2B"/>
          <w:w w:val="105"/>
          <w:sz w:val="16"/>
        </w:rPr>
        <w:t>members</w:t>
      </w:r>
      <w:r>
        <w:rPr>
          <w:color w:val="2B2B2B"/>
          <w:spacing w:val="-3"/>
          <w:w w:val="105"/>
          <w:sz w:val="16"/>
        </w:rPr>
        <w:t xml:space="preserve"> </w:t>
      </w:r>
      <w:r>
        <w:rPr>
          <w:color w:val="2B2B2B"/>
          <w:w w:val="105"/>
          <w:sz w:val="16"/>
        </w:rPr>
        <w:t>as</w:t>
      </w:r>
      <w:r>
        <w:rPr>
          <w:color w:val="2B2B2B"/>
          <w:spacing w:val="-3"/>
          <w:w w:val="105"/>
          <w:sz w:val="16"/>
        </w:rPr>
        <w:t xml:space="preserve"> </w:t>
      </w:r>
      <w:r>
        <w:rPr>
          <w:color w:val="2B2B2B"/>
          <w:w w:val="105"/>
          <w:sz w:val="16"/>
        </w:rPr>
        <w:t>needed.</w:t>
      </w:r>
    </w:p>
    <w:p w:rsidR="00CE2297" w:rsidRPr="00747FEB" w:rsidRDefault="00775023">
      <w:pPr>
        <w:pStyle w:val="ListParagraph"/>
        <w:numPr>
          <w:ilvl w:val="0"/>
          <w:numId w:val="2"/>
        </w:numPr>
        <w:tabs>
          <w:tab w:val="left" w:pos="779"/>
        </w:tabs>
        <w:spacing w:before="10" w:line="183" w:lineRule="exact"/>
        <w:ind w:left="778" w:hanging="166"/>
        <w:rPr>
          <w:color w:val="161616"/>
          <w:sz w:val="16"/>
        </w:rPr>
      </w:pPr>
      <w:r>
        <w:rPr>
          <w:color w:val="2B2B2B"/>
          <w:w w:val="105"/>
          <w:sz w:val="16"/>
        </w:rPr>
        <w:t>Performs other position related duties as required</w:t>
      </w:r>
      <w:r>
        <w:rPr>
          <w:color w:val="5E5E5E"/>
          <w:w w:val="105"/>
          <w:sz w:val="16"/>
        </w:rPr>
        <w:t>.</w:t>
      </w:r>
    </w:p>
    <w:p w:rsidR="00747FEB" w:rsidRDefault="00747FEB" w:rsidP="00747FEB">
      <w:pPr>
        <w:pStyle w:val="ListParagraph"/>
        <w:tabs>
          <w:tab w:val="left" w:pos="779"/>
        </w:tabs>
        <w:spacing w:before="10" w:line="183" w:lineRule="exact"/>
        <w:ind w:left="778" w:firstLine="0"/>
        <w:rPr>
          <w:color w:val="161616"/>
          <w:sz w:val="16"/>
        </w:rPr>
      </w:pPr>
    </w:p>
    <w:p w:rsidR="00CE2297" w:rsidRDefault="00775023">
      <w:pPr>
        <w:spacing w:line="195" w:lineRule="exact"/>
        <w:ind w:left="80" w:right="7955"/>
        <w:jc w:val="center"/>
        <w:rPr>
          <w:b/>
          <w:sz w:val="17"/>
        </w:rPr>
      </w:pPr>
      <w:r>
        <w:rPr>
          <w:b/>
          <w:color w:val="161616"/>
          <w:sz w:val="17"/>
        </w:rPr>
        <w:t>Job Requirements</w:t>
      </w:r>
    </w:p>
    <w:p w:rsidR="00CE2297" w:rsidRDefault="00775023">
      <w:pPr>
        <w:pStyle w:val="ListParagraph"/>
        <w:numPr>
          <w:ilvl w:val="0"/>
          <w:numId w:val="2"/>
        </w:numPr>
        <w:tabs>
          <w:tab w:val="left" w:pos="771"/>
        </w:tabs>
        <w:ind w:left="770" w:hanging="163"/>
        <w:rPr>
          <w:color w:val="161616"/>
          <w:sz w:val="16"/>
        </w:rPr>
      </w:pPr>
      <w:r>
        <w:rPr>
          <w:color w:val="2B2B2B"/>
          <w:w w:val="105"/>
          <w:sz w:val="16"/>
        </w:rPr>
        <w:t>Successful completion of a bachelor's degree in a relevant discipline from a recognized educational</w:t>
      </w:r>
      <w:r>
        <w:rPr>
          <w:color w:val="2B2B2B"/>
          <w:spacing w:val="-27"/>
          <w:w w:val="105"/>
          <w:sz w:val="16"/>
        </w:rPr>
        <w:t xml:space="preserve"> </w:t>
      </w:r>
      <w:r>
        <w:rPr>
          <w:color w:val="2B2B2B"/>
          <w:w w:val="105"/>
          <w:sz w:val="16"/>
        </w:rPr>
        <w:t>institution.</w:t>
      </w:r>
    </w:p>
    <w:p w:rsidR="00CE2297" w:rsidRDefault="00775023">
      <w:pPr>
        <w:pStyle w:val="ListParagraph"/>
        <w:numPr>
          <w:ilvl w:val="0"/>
          <w:numId w:val="2"/>
        </w:numPr>
        <w:tabs>
          <w:tab w:val="left" w:pos="771"/>
        </w:tabs>
        <w:spacing w:line="278" w:lineRule="auto"/>
        <w:ind w:left="770" w:right="657" w:hanging="163"/>
        <w:rPr>
          <w:color w:val="161616"/>
          <w:sz w:val="16"/>
        </w:rPr>
      </w:pPr>
      <w:r>
        <w:rPr>
          <w:color w:val="2B2B2B"/>
          <w:w w:val="105"/>
          <w:sz w:val="16"/>
        </w:rPr>
        <w:t>A</w:t>
      </w:r>
      <w:r>
        <w:rPr>
          <w:color w:val="2B2B2B"/>
          <w:spacing w:val="-1"/>
          <w:w w:val="105"/>
          <w:sz w:val="16"/>
        </w:rPr>
        <w:t xml:space="preserve"> </w:t>
      </w:r>
      <w:r>
        <w:rPr>
          <w:color w:val="2B2B2B"/>
          <w:w w:val="105"/>
          <w:sz w:val="16"/>
        </w:rPr>
        <w:t>minimum</w:t>
      </w:r>
      <w:r>
        <w:rPr>
          <w:color w:val="2B2B2B"/>
          <w:spacing w:val="-2"/>
          <w:w w:val="105"/>
          <w:sz w:val="16"/>
        </w:rPr>
        <w:t xml:space="preserve"> </w:t>
      </w:r>
      <w:r>
        <w:rPr>
          <w:color w:val="2B2B2B"/>
          <w:w w:val="105"/>
          <w:sz w:val="16"/>
        </w:rPr>
        <w:t>of</w:t>
      </w:r>
      <w:r>
        <w:rPr>
          <w:color w:val="2B2B2B"/>
          <w:spacing w:val="-4"/>
          <w:w w:val="105"/>
          <w:sz w:val="16"/>
        </w:rPr>
        <w:t xml:space="preserve"> </w:t>
      </w:r>
      <w:r>
        <w:rPr>
          <w:color w:val="2B2B2B"/>
          <w:w w:val="105"/>
          <w:sz w:val="16"/>
        </w:rPr>
        <w:t>5</w:t>
      </w:r>
      <w:r>
        <w:rPr>
          <w:color w:val="2B2B2B"/>
          <w:spacing w:val="-2"/>
          <w:w w:val="105"/>
          <w:sz w:val="16"/>
        </w:rPr>
        <w:t xml:space="preserve"> </w:t>
      </w:r>
      <w:r>
        <w:rPr>
          <w:color w:val="2B2B2B"/>
          <w:w w:val="105"/>
          <w:sz w:val="16"/>
        </w:rPr>
        <w:t>years</w:t>
      </w:r>
      <w:r>
        <w:rPr>
          <w:color w:val="2B2B2B"/>
          <w:spacing w:val="-5"/>
          <w:w w:val="105"/>
          <w:sz w:val="16"/>
        </w:rPr>
        <w:t xml:space="preserve"> </w:t>
      </w:r>
      <w:r>
        <w:rPr>
          <w:color w:val="2B2B2B"/>
          <w:w w:val="105"/>
          <w:sz w:val="16"/>
        </w:rPr>
        <w:t>of</w:t>
      </w:r>
      <w:r>
        <w:rPr>
          <w:color w:val="2B2B2B"/>
          <w:spacing w:val="-4"/>
          <w:w w:val="105"/>
          <w:sz w:val="16"/>
        </w:rPr>
        <w:t xml:space="preserve"> </w:t>
      </w:r>
      <w:r>
        <w:rPr>
          <w:color w:val="2B2B2B"/>
          <w:w w:val="105"/>
          <w:sz w:val="16"/>
        </w:rPr>
        <w:t>recent</w:t>
      </w:r>
      <w:r>
        <w:rPr>
          <w:color w:val="2B2B2B"/>
          <w:spacing w:val="-6"/>
          <w:w w:val="105"/>
          <w:sz w:val="16"/>
        </w:rPr>
        <w:t xml:space="preserve"> </w:t>
      </w:r>
      <w:r>
        <w:rPr>
          <w:color w:val="2B2B2B"/>
          <w:w w:val="105"/>
          <w:sz w:val="16"/>
        </w:rPr>
        <w:t>and</w:t>
      </w:r>
      <w:r>
        <w:rPr>
          <w:color w:val="2B2B2B"/>
          <w:spacing w:val="-2"/>
          <w:w w:val="105"/>
          <w:sz w:val="16"/>
        </w:rPr>
        <w:t xml:space="preserve"> </w:t>
      </w:r>
      <w:r>
        <w:rPr>
          <w:color w:val="2B2B2B"/>
          <w:w w:val="105"/>
          <w:sz w:val="16"/>
        </w:rPr>
        <w:t>related</w:t>
      </w:r>
      <w:r>
        <w:rPr>
          <w:color w:val="2B2B2B"/>
          <w:spacing w:val="-2"/>
          <w:w w:val="105"/>
          <w:sz w:val="16"/>
        </w:rPr>
        <w:t xml:space="preserve"> </w:t>
      </w:r>
      <w:r>
        <w:rPr>
          <w:color w:val="2B2B2B"/>
          <w:w w:val="105"/>
          <w:sz w:val="16"/>
        </w:rPr>
        <w:t>experience;</w:t>
      </w:r>
      <w:r>
        <w:rPr>
          <w:color w:val="2B2B2B"/>
          <w:spacing w:val="-4"/>
          <w:w w:val="105"/>
          <w:sz w:val="16"/>
        </w:rPr>
        <w:t xml:space="preserve"> </w:t>
      </w:r>
      <w:r>
        <w:rPr>
          <w:color w:val="2B2B2B"/>
          <w:w w:val="105"/>
          <w:sz w:val="16"/>
        </w:rPr>
        <w:t>proven</w:t>
      </w:r>
      <w:r>
        <w:rPr>
          <w:color w:val="2B2B2B"/>
          <w:spacing w:val="-4"/>
          <w:w w:val="105"/>
          <w:sz w:val="16"/>
        </w:rPr>
        <w:t xml:space="preserve"> </w:t>
      </w:r>
      <w:r>
        <w:rPr>
          <w:color w:val="2B2B2B"/>
          <w:w w:val="105"/>
          <w:sz w:val="16"/>
        </w:rPr>
        <w:t>experience</w:t>
      </w:r>
      <w:r>
        <w:rPr>
          <w:color w:val="2B2B2B"/>
          <w:spacing w:val="-2"/>
          <w:w w:val="105"/>
          <w:sz w:val="16"/>
        </w:rPr>
        <w:t xml:space="preserve"> </w:t>
      </w:r>
      <w:r>
        <w:rPr>
          <w:color w:val="2B2B2B"/>
          <w:w w:val="105"/>
          <w:sz w:val="16"/>
        </w:rPr>
        <w:t>coordinating</w:t>
      </w:r>
      <w:r>
        <w:rPr>
          <w:color w:val="2B2B2B"/>
          <w:spacing w:val="-2"/>
          <w:w w:val="105"/>
          <w:sz w:val="16"/>
        </w:rPr>
        <w:t xml:space="preserve"> </w:t>
      </w:r>
      <w:r>
        <w:rPr>
          <w:color w:val="2B2B2B"/>
          <w:w w:val="105"/>
          <w:sz w:val="16"/>
        </w:rPr>
        <w:t>board</w:t>
      </w:r>
      <w:r>
        <w:rPr>
          <w:color w:val="2B2B2B"/>
          <w:spacing w:val="-4"/>
          <w:w w:val="105"/>
          <w:sz w:val="16"/>
        </w:rPr>
        <w:t xml:space="preserve"> </w:t>
      </w:r>
      <w:r>
        <w:rPr>
          <w:color w:val="2B2B2B"/>
          <w:w w:val="105"/>
          <w:sz w:val="16"/>
        </w:rPr>
        <w:t>and</w:t>
      </w:r>
      <w:r>
        <w:rPr>
          <w:color w:val="2B2B2B"/>
          <w:spacing w:val="-2"/>
          <w:w w:val="105"/>
          <w:sz w:val="16"/>
        </w:rPr>
        <w:t xml:space="preserve"> </w:t>
      </w:r>
      <w:r>
        <w:rPr>
          <w:color w:val="2B2B2B"/>
          <w:w w:val="105"/>
          <w:sz w:val="16"/>
        </w:rPr>
        <w:t>committee meetings and events with a strong understanding of good governance principles and</w:t>
      </w:r>
      <w:r>
        <w:rPr>
          <w:color w:val="2B2B2B"/>
          <w:spacing w:val="11"/>
          <w:w w:val="105"/>
          <w:sz w:val="16"/>
        </w:rPr>
        <w:t xml:space="preserve"> </w:t>
      </w:r>
      <w:r>
        <w:rPr>
          <w:color w:val="2B2B2B"/>
          <w:w w:val="105"/>
          <w:sz w:val="16"/>
        </w:rPr>
        <w:t>procedures.</w:t>
      </w:r>
    </w:p>
    <w:p w:rsidR="00CE2297" w:rsidRDefault="00775023">
      <w:pPr>
        <w:pStyle w:val="ListParagraph"/>
        <w:numPr>
          <w:ilvl w:val="0"/>
          <w:numId w:val="2"/>
        </w:numPr>
        <w:tabs>
          <w:tab w:val="left" w:pos="771"/>
        </w:tabs>
        <w:spacing w:before="3"/>
        <w:ind w:left="770" w:hanging="168"/>
        <w:rPr>
          <w:color w:val="2B2B2B"/>
          <w:sz w:val="16"/>
        </w:rPr>
      </w:pPr>
      <w:r>
        <w:rPr>
          <w:color w:val="2B2B2B"/>
          <w:w w:val="105"/>
          <w:sz w:val="16"/>
        </w:rPr>
        <w:t>Applicants with proven equivalent recent and related training and experience may be</w:t>
      </w:r>
      <w:r>
        <w:rPr>
          <w:color w:val="2B2B2B"/>
          <w:spacing w:val="-23"/>
          <w:w w:val="105"/>
          <w:sz w:val="16"/>
        </w:rPr>
        <w:t xml:space="preserve"> </w:t>
      </w:r>
      <w:r>
        <w:rPr>
          <w:color w:val="2B2B2B"/>
          <w:w w:val="105"/>
          <w:sz w:val="16"/>
        </w:rPr>
        <w:t>considered</w:t>
      </w:r>
      <w:r>
        <w:rPr>
          <w:color w:val="4D4D4D"/>
          <w:w w:val="105"/>
          <w:sz w:val="16"/>
        </w:rPr>
        <w:t>.</w:t>
      </w:r>
    </w:p>
    <w:p w:rsidR="00CE2297" w:rsidRDefault="00775023">
      <w:pPr>
        <w:pStyle w:val="ListParagraph"/>
        <w:numPr>
          <w:ilvl w:val="0"/>
          <w:numId w:val="2"/>
        </w:numPr>
        <w:tabs>
          <w:tab w:val="left" w:pos="767"/>
        </w:tabs>
        <w:ind w:left="766" w:hanging="164"/>
        <w:rPr>
          <w:color w:val="161616"/>
          <w:sz w:val="16"/>
        </w:rPr>
      </w:pPr>
      <w:r>
        <w:rPr>
          <w:color w:val="2B2B2B"/>
          <w:w w:val="105"/>
          <w:sz w:val="16"/>
        </w:rPr>
        <w:t xml:space="preserve">Certificate or courses completed in governance, risk management </w:t>
      </w:r>
      <w:r>
        <w:rPr>
          <w:color w:val="2B2B2B"/>
          <w:spacing w:val="2"/>
          <w:w w:val="105"/>
          <w:sz w:val="16"/>
        </w:rPr>
        <w:t>and</w:t>
      </w:r>
      <w:r>
        <w:rPr>
          <w:color w:val="4D4D4D"/>
          <w:spacing w:val="2"/>
          <w:w w:val="105"/>
          <w:sz w:val="16"/>
        </w:rPr>
        <w:t>/</w:t>
      </w:r>
      <w:r>
        <w:rPr>
          <w:color w:val="2B2B2B"/>
          <w:spacing w:val="2"/>
          <w:w w:val="105"/>
          <w:sz w:val="16"/>
        </w:rPr>
        <w:t xml:space="preserve">or </w:t>
      </w:r>
      <w:r>
        <w:rPr>
          <w:color w:val="2B2B2B"/>
          <w:w w:val="105"/>
          <w:sz w:val="16"/>
        </w:rPr>
        <w:t>project management a definite</w:t>
      </w:r>
      <w:r>
        <w:rPr>
          <w:color w:val="2B2B2B"/>
          <w:spacing w:val="-15"/>
          <w:w w:val="105"/>
          <w:sz w:val="16"/>
        </w:rPr>
        <w:t xml:space="preserve"> </w:t>
      </w:r>
      <w:r>
        <w:rPr>
          <w:color w:val="2B2B2B"/>
          <w:w w:val="105"/>
          <w:sz w:val="16"/>
        </w:rPr>
        <w:t>asset.</w:t>
      </w:r>
    </w:p>
    <w:p w:rsidR="00CE2297" w:rsidRDefault="00CE2297">
      <w:pPr>
        <w:rPr>
          <w:sz w:val="16"/>
        </w:rPr>
        <w:sectPr w:rsidR="00CE2297">
          <w:headerReference w:type="default" r:id="rId7"/>
          <w:pgSz w:w="12240" w:h="15840"/>
          <w:pgMar w:top="1500" w:right="1540" w:bottom="280" w:left="1140" w:header="720" w:footer="720" w:gutter="0"/>
          <w:cols w:space="720"/>
        </w:sectPr>
      </w:pPr>
    </w:p>
    <w:p w:rsidR="00CE2297" w:rsidRDefault="00CE2297">
      <w:pPr>
        <w:pStyle w:val="BodyText"/>
        <w:spacing w:before="9"/>
        <w:rPr>
          <w:sz w:val="10"/>
        </w:rPr>
      </w:pPr>
    </w:p>
    <w:p w:rsidR="00CE2297" w:rsidRDefault="00775023">
      <w:pPr>
        <w:pStyle w:val="ListParagraph"/>
        <w:numPr>
          <w:ilvl w:val="0"/>
          <w:numId w:val="2"/>
        </w:numPr>
        <w:tabs>
          <w:tab w:val="left" w:pos="755"/>
        </w:tabs>
        <w:spacing w:before="96" w:line="288" w:lineRule="auto"/>
        <w:ind w:left="754" w:right="803" w:hanging="168"/>
        <w:rPr>
          <w:color w:val="2A2A2A"/>
          <w:sz w:val="16"/>
        </w:rPr>
      </w:pPr>
      <w:r>
        <w:rPr>
          <w:color w:val="2A2A2A"/>
          <w:w w:val="105"/>
          <w:sz w:val="16"/>
        </w:rPr>
        <w:t xml:space="preserve">Politically </w:t>
      </w:r>
      <w:r>
        <w:rPr>
          <w:color w:val="3C3C3C"/>
          <w:w w:val="105"/>
          <w:sz w:val="16"/>
        </w:rPr>
        <w:t xml:space="preserve">astute </w:t>
      </w:r>
      <w:r>
        <w:rPr>
          <w:color w:val="2A2A2A"/>
          <w:w w:val="105"/>
          <w:sz w:val="16"/>
        </w:rPr>
        <w:t xml:space="preserve">with </w:t>
      </w:r>
      <w:r>
        <w:rPr>
          <w:color w:val="3C3C3C"/>
          <w:w w:val="105"/>
          <w:sz w:val="16"/>
        </w:rPr>
        <w:t xml:space="preserve">superior </w:t>
      </w:r>
      <w:r>
        <w:rPr>
          <w:color w:val="2A2A2A"/>
          <w:w w:val="105"/>
          <w:sz w:val="16"/>
        </w:rPr>
        <w:t xml:space="preserve">interpersonal </w:t>
      </w:r>
      <w:r>
        <w:rPr>
          <w:color w:val="3C3C3C"/>
          <w:w w:val="105"/>
          <w:sz w:val="16"/>
        </w:rPr>
        <w:t>and commun</w:t>
      </w:r>
      <w:r>
        <w:rPr>
          <w:color w:val="171717"/>
          <w:w w:val="105"/>
          <w:sz w:val="16"/>
        </w:rPr>
        <w:t>i</w:t>
      </w:r>
      <w:r>
        <w:rPr>
          <w:color w:val="3C3C3C"/>
          <w:w w:val="105"/>
          <w:sz w:val="16"/>
        </w:rPr>
        <w:t>cation ski</w:t>
      </w:r>
      <w:r>
        <w:rPr>
          <w:color w:val="171717"/>
          <w:w w:val="105"/>
          <w:sz w:val="16"/>
        </w:rPr>
        <w:t>ll</w:t>
      </w:r>
      <w:r>
        <w:rPr>
          <w:color w:val="3C3C3C"/>
          <w:w w:val="105"/>
          <w:sz w:val="16"/>
        </w:rPr>
        <w:t xml:space="preserve">s; </w:t>
      </w:r>
      <w:r>
        <w:rPr>
          <w:color w:val="2A2A2A"/>
          <w:w w:val="105"/>
          <w:sz w:val="16"/>
        </w:rPr>
        <w:t>recognized for abilit</w:t>
      </w:r>
      <w:r>
        <w:rPr>
          <w:color w:val="525252"/>
          <w:w w:val="105"/>
          <w:sz w:val="16"/>
        </w:rPr>
        <w:t xml:space="preserve">y </w:t>
      </w:r>
      <w:r>
        <w:rPr>
          <w:color w:val="2A2A2A"/>
          <w:w w:val="105"/>
          <w:sz w:val="16"/>
        </w:rPr>
        <w:t>to demonstrate extreme</w:t>
      </w:r>
      <w:r>
        <w:rPr>
          <w:color w:val="2A2A2A"/>
          <w:spacing w:val="-2"/>
          <w:w w:val="105"/>
          <w:sz w:val="16"/>
        </w:rPr>
        <w:t xml:space="preserve"> </w:t>
      </w:r>
      <w:r>
        <w:rPr>
          <w:color w:val="2A2A2A"/>
          <w:w w:val="105"/>
          <w:sz w:val="16"/>
        </w:rPr>
        <w:t>discretion</w:t>
      </w:r>
      <w:r>
        <w:rPr>
          <w:color w:val="2A2A2A"/>
          <w:spacing w:val="-13"/>
          <w:w w:val="105"/>
          <w:sz w:val="16"/>
        </w:rPr>
        <w:t xml:space="preserve"> </w:t>
      </w:r>
      <w:r>
        <w:rPr>
          <w:color w:val="3C3C3C"/>
          <w:w w:val="105"/>
          <w:sz w:val="16"/>
        </w:rPr>
        <w:t>and</w:t>
      </w:r>
      <w:r>
        <w:rPr>
          <w:color w:val="3C3C3C"/>
          <w:spacing w:val="-8"/>
          <w:w w:val="105"/>
          <w:sz w:val="16"/>
        </w:rPr>
        <w:t xml:space="preserve"> </w:t>
      </w:r>
      <w:r>
        <w:rPr>
          <w:color w:val="2A2A2A"/>
          <w:w w:val="105"/>
          <w:sz w:val="16"/>
        </w:rPr>
        <w:t>diplomacy</w:t>
      </w:r>
      <w:r>
        <w:rPr>
          <w:color w:val="2A2A2A"/>
          <w:spacing w:val="3"/>
          <w:w w:val="105"/>
          <w:sz w:val="16"/>
        </w:rPr>
        <w:t xml:space="preserve"> </w:t>
      </w:r>
      <w:r>
        <w:rPr>
          <w:color w:val="3C3C3C"/>
          <w:w w:val="105"/>
          <w:sz w:val="16"/>
        </w:rPr>
        <w:t>when</w:t>
      </w:r>
      <w:r>
        <w:rPr>
          <w:color w:val="3C3C3C"/>
          <w:spacing w:val="-5"/>
          <w:w w:val="105"/>
          <w:sz w:val="16"/>
        </w:rPr>
        <w:t xml:space="preserve"> </w:t>
      </w:r>
      <w:r>
        <w:rPr>
          <w:color w:val="2A2A2A"/>
          <w:w w:val="105"/>
          <w:sz w:val="16"/>
        </w:rPr>
        <w:t>handling</w:t>
      </w:r>
      <w:r>
        <w:rPr>
          <w:color w:val="2A2A2A"/>
          <w:spacing w:val="-1"/>
          <w:w w:val="105"/>
          <w:sz w:val="16"/>
        </w:rPr>
        <w:t xml:space="preserve"> </w:t>
      </w:r>
      <w:r>
        <w:rPr>
          <w:color w:val="3C3C3C"/>
          <w:w w:val="105"/>
          <w:sz w:val="16"/>
        </w:rPr>
        <w:t>confidentia</w:t>
      </w:r>
      <w:r>
        <w:rPr>
          <w:color w:val="171717"/>
          <w:w w:val="105"/>
          <w:sz w:val="16"/>
        </w:rPr>
        <w:t>l</w:t>
      </w:r>
      <w:r>
        <w:rPr>
          <w:color w:val="171717"/>
          <w:spacing w:val="-13"/>
          <w:w w:val="105"/>
          <w:sz w:val="16"/>
        </w:rPr>
        <w:t xml:space="preserve"> </w:t>
      </w:r>
      <w:r>
        <w:rPr>
          <w:color w:val="2A2A2A"/>
          <w:spacing w:val="2"/>
          <w:w w:val="105"/>
          <w:sz w:val="16"/>
        </w:rPr>
        <w:t>matter</w:t>
      </w:r>
      <w:r>
        <w:rPr>
          <w:color w:val="525252"/>
          <w:spacing w:val="2"/>
          <w:w w:val="105"/>
          <w:sz w:val="16"/>
        </w:rPr>
        <w:t>s</w:t>
      </w:r>
      <w:r>
        <w:rPr>
          <w:color w:val="525252"/>
          <w:spacing w:val="-8"/>
          <w:w w:val="105"/>
          <w:sz w:val="16"/>
        </w:rPr>
        <w:t xml:space="preserve"> </w:t>
      </w:r>
      <w:r>
        <w:rPr>
          <w:color w:val="2A2A2A"/>
          <w:w w:val="105"/>
          <w:sz w:val="16"/>
        </w:rPr>
        <w:t>and</w:t>
      </w:r>
      <w:r>
        <w:rPr>
          <w:color w:val="2A2A2A"/>
          <w:spacing w:val="-8"/>
          <w:w w:val="105"/>
          <w:sz w:val="16"/>
        </w:rPr>
        <w:t xml:space="preserve"> </w:t>
      </w:r>
      <w:r>
        <w:rPr>
          <w:color w:val="2A2A2A"/>
          <w:w w:val="105"/>
          <w:sz w:val="16"/>
        </w:rPr>
        <w:t>materials.</w:t>
      </w:r>
    </w:p>
    <w:p w:rsidR="00CE2297" w:rsidRDefault="00775023">
      <w:pPr>
        <w:pStyle w:val="ListParagraph"/>
        <w:numPr>
          <w:ilvl w:val="0"/>
          <w:numId w:val="2"/>
        </w:numPr>
        <w:tabs>
          <w:tab w:val="left" w:pos="750"/>
        </w:tabs>
        <w:spacing w:before="1" w:line="288" w:lineRule="auto"/>
        <w:ind w:left="750" w:right="266" w:hanging="168"/>
        <w:rPr>
          <w:color w:val="171717"/>
          <w:sz w:val="16"/>
        </w:rPr>
      </w:pPr>
      <w:r>
        <w:rPr>
          <w:color w:val="2A2A2A"/>
          <w:w w:val="105"/>
          <w:sz w:val="16"/>
        </w:rPr>
        <w:t xml:space="preserve">Demonstrated proficiency drafting </w:t>
      </w:r>
      <w:r>
        <w:rPr>
          <w:color w:val="3C3C3C"/>
          <w:w w:val="105"/>
          <w:sz w:val="16"/>
        </w:rPr>
        <w:t>and editi</w:t>
      </w:r>
      <w:r>
        <w:rPr>
          <w:color w:val="171717"/>
          <w:w w:val="105"/>
          <w:sz w:val="16"/>
        </w:rPr>
        <w:t>n</w:t>
      </w:r>
      <w:r>
        <w:rPr>
          <w:color w:val="3C3C3C"/>
          <w:w w:val="105"/>
          <w:sz w:val="16"/>
        </w:rPr>
        <w:t xml:space="preserve">g </w:t>
      </w:r>
      <w:r>
        <w:rPr>
          <w:color w:val="2A2A2A"/>
          <w:w w:val="105"/>
          <w:sz w:val="16"/>
        </w:rPr>
        <w:t xml:space="preserve">high quality </w:t>
      </w:r>
      <w:r>
        <w:rPr>
          <w:color w:val="3C3C3C"/>
          <w:w w:val="105"/>
          <w:sz w:val="16"/>
        </w:rPr>
        <w:t xml:space="preserve">and </w:t>
      </w:r>
      <w:r>
        <w:rPr>
          <w:color w:val="2A2A2A"/>
          <w:w w:val="105"/>
          <w:sz w:val="16"/>
        </w:rPr>
        <w:t xml:space="preserve">concise written </w:t>
      </w:r>
      <w:r>
        <w:rPr>
          <w:color w:val="3C3C3C"/>
          <w:w w:val="105"/>
          <w:sz w:val="16"/>
        </w:rPr>
        <w:t>communicat</w:t>
      </w:r>
      <w:r>
        <w:rPr>
          <w:color w:val="171717"/>
          <w:w w:val="105"/>
          <w:sz w:val="16"/>
        </w:rPr>
        <w:t>i</w:t>
      </w:r>
      <w:r>
        <w:rPr>
          <w:color w:val="3C3C3C"/>
          <w:w w:val="105"/>
          <w:sz w:val="16"/>
        </w:rPr>
        <w:t>ons; exce</w:t>
      </w:r>
      <w:r>
        <w:rPr>
          <w:color w:val="171717"/>
          <w:w w:val="105"/>
          <w:sz w:val="16"/>
        </w:rPr>
        <w:t>ll</w:t>
      </w:r>
      <w:r>
        <w:rPr>
          <w:color w:val="3C3C3C"/>
          <w:w w:val="105"/>
          <w:sz w:val="16"/>
        </w:rPr>
        <w:t xml:space="preserve">ent </w:t>
      </w:r>
      <w:r>
        <w:rPr>
          <w:color w:val="2A2A2A"/>
          <w:w w:val="105"/>
          <w:sz w:val="16"/>
        </w:rPr>
        <w:t xml:space="preserve">research </w:t>
      </w:r>
      <w:r>
        <w:rPr>
          <w:color w:val="525252"/>
          <w:w w:val="105"/>
          <w:sz w:val="16"/>
        </w:rPr>
        <w:t>an</w:t>
      </w:r>
      <w:r>
        <w:rPr>
          <w:color w:val="2A2A2A"/>
          <w:w w:val="105"/>
          <w:sz w:val="16"/>
        </w:rPr>
        <w:t xml:space="preserve">d documentation skills e.g. board </w:t>
      </w:r>
      <w:r>
        <w:rPr>
          <w:color w:val="171717"/>
          <w:spacing w:val="2"/>
          <w:w w:val="105"/>
          <w:sz w:val="16"/>
        </w:rPr>
        <w:t>lev</w:t>
      </w:r>
      <w:r>
        <w:rPr>
          <w:color w:val="3C3C3C"/>
          <w:spacing w:val="2"/>
          <w:w w:val="105"/>
          <w:sz w:val="16"/>
        </w:rPr>
        <w:t>e</w:t>
      </w:r>
      <w:r>
        <w:rPr>
          <w:color w:val="171717"/>
          <w:spacing w:val="2"/>
          <w:w w:val="105"/>
          <w:sz w:val="16"/>
        </w:rPr>
        <w:t xml:space="preserve">l </w:t>
      </w:r>
      <w:r>
        <w:rPr>
          <w:color w:val="2A2A2A"/>
          <w:w w:val="105"/>
          <w:sz w:val="16"/>
        </w:rPr>
        <w:t>minutes, briefing notes,</w:t>
      </w:r>
      <w:r>
        <w:rPr>
          <w:color w:val="2A2A2A"/>
          <w:spacing w:val="-22"/>
          <w:w w:val="105"/>
          <w:sz w:val="16"/>
        </w:rPr>
        <w:t xml:space="preserve"> </w:t>
      </w:r>
      <w:r>
        <w:rPr>
          <w:color w:val="2A2A2A"/>
          <w:w w:val="105"/>
          <w:sz w:val="16"/>
        </w:rPr>
        <w:t>etc.</w:t>
      </w:r>
    </w:p>
    <w:p w:rsidR="00CE2297" w:rsidRDefault="00775023">
      <w:pPr>
        <w:pStyle w:val="ListParagraph"/>
        <w:numPr>
          <w:ilvl w:val="0"/>
          <w:numId w:val="2"/>
        </w:numPr>
        <w:tabs>
          <w:tab w:val="left" w:pos="746"/>
        </w:tabs>
        <w:spacing w:before="3" w:line="276" w:lineRule="auto"/>
        <w:ind w:left="745" w:right="338" w:hanging="163"/>
        <w:rPr>
          <w:color w:val="171717"/>
          <w:sz w:val="16"/>
        </w:rPr>
      </w:pPr>
      <w:r>
        <w:rPr>
          <w:color w:val="2A2A2A"/>
          <w:w w:val="105"/>
          <w:sz w:val="16"/>
        </w:rPr>
        <w:t xml:space="preserve">Advanced computer skills; proficient using Microsoft Outlook, Word, Excel, PowerPoint, </w:t>
      </w:r>
      <w:r>
        <w:rPr>
          <w:color w:val="3C3C3C"/>
          <w:w w:val="105"/>
          <w:sz w:val="16"/>
        </w:rPr>
        <w:t xml:space="preserve">Visio, </w:t>
      </w:r>
      <w:r>
        <w:rPr>
          <w:color w:val="2A2A2A"/>
          <w:w w:val="105"/>
          <w:sz w:val="16"/>
        </w:rPr>
        <w:t xml:space="preserve">Project, and </w:t>
      </w:r>
      <w:r>
        <w:rPr>
          <w:color w:val="3C3C3C"/>
          <w:w w:val="105"/>
          <w:sz w:val="16"/>
        </w:rPr>
        <w:t xml:space="preserve">Adobe </w:t>
      </w:r>
      <w:r>
        <w:rPr>
          <w:color w:val="2A2A2A"/>
          <w:w w:val="105"/>
          <w:sz w:val="16"/>
        </w:rPr>
        <w:t>Software.</w:t>
      </w:r>
    </w:p>
    <w:p w:rsidR="00CE2297" w:rsidRDefault="00775023">
      <w:pPr>
        <w:pStyle w:val="ListParagraph"/>
        <w:numPr>
          <w:ilvl w:val="0"/>
          <w:numId w:val="2"/>
        </w:numPr>
        <w:tabs>
          <w:tab w:val="left" w:pos="741"/>
        </w:tabs>
        <w:spacing w:before="2" w:line="283" w:lineRule="auto"/>
        <w:ind w:left="740" w:right="106" w:hanging="163"/>
        <w:rPr>
          <w:color w:val="171717"/>
          <w:sz w:val="16"/>
        </w:rPr>
      </w:pPr>
      <w:r>
        <w:rPr>
          <w:color w:val="2A2A2A"/>
          <w:w w:val="105"/>
          <w:sz w:val="16"/>
        </w:rPr>
        <w:t xml:space="preserve">Proven project management experience </w:t>
      </w:r>
      <w:r>
        <w:rPr>
          <w:color w:val="3C3C3C"/>
          <w:w w:val="105"/>
          <w:sz w:val="16"/>
        </w:rPr>
        <w:t>w</w:t>
      </w:r>
      <w:r>
        <w:rPr>
          <w:color w:val="171717"/>
          <w:w w:val="105"/>
          <w:sz w:val="16"/>
        </w:rPr>
        <w:t xml:space="preserve">ith </w:t>
      </w:r>
      <w:r>
        <w:rPr>
          <w:color w:val="3C3C3C"/>
          <w:w w:val="105"/>
          <w:sz w:val="16"/>
        </w:rPr>
        <w:t xml:space="preserve">strong </w:t>
      </w:r>
      <w:r>
        <w:rPr>
          <w:color w:val="2A2A2A"/>
          <w:w w:val="105"/>
          <w:sz w:val="16"/>
        </w:rPr>
        <w:t xml:space="preserve">research and </w:t>
      </w:r>
      <w:r>
        <w:rPr>
          <w:color w:val="3C3C3C"/>
          <w:w w:val="105"/>
          <w:sz w:val="16"/>
        </w:rPr>
        <w:t xml:space="preserve">analytical </w:t>
      </w:r>
      <w:r>
        <w:rPr>
          <w:color w:val="2A2A2A"/>
          <w:w w:val="105"/>
          <w:sz w:val="16"/>
        </w:rPr>
        <w:t xml:space="preserve">skills; demonstrated ability to synthesize information from multiple </w:t>
      </w:r>
      <w:r>
        <w:rPr>
          <w:color w:val="3C3C3C"/>
          <w:w w:val="105"/>
          <w:sz w:val="16"/>
        </w:rPr>
        <w:t xml:space="preserve">sources </w:t>
      </w:r>
      <w:r>
        <w:rPr>
          <w:color w:val="2A2A2A"/>
          <w:w w:val="105"/>
          <w:sz w:val="16"/>
        </w:rPr>
        <w:t>and clearly define and articulate r</w:t>
      </w:r>
      <w:r>
        <w:rPr>
          <w:color w:val="525252"/>
          <w:w w:val="105"/>
          <w:sz w:val="16"/>
        </w:rPr>
        <w:t>e</w:t>
      </w:r>
      <w:r>
        <w:rPr>
          <w:color w:val="2A2A2A"/>
          <w:w w:val="105"/>
          <w:sz w:val="16"/>
        </w:rPr>
        <w:t>quirements, priorities</w:t>
      </w:r>
      <w:r>
        <w:rPr>
          <w:color w:val="525252"/>
          <w:w w:val="105"/>
          <w:sz w:val="16"/>
        </w:rPr>
        <w:t xml:space="preserve">, </w:t>
      </w:r>
      <w:r>
        <w:rPr>
          <w:color w:val="3C3C3C"/>
          <w:w w:val="105"/>
          <w:sz w:val="16"/>
        </w:rPr>
        <w:t xml:space="preserve">and action </w:t>
      </w:r>
      <w:r>
        <w:rPr>
          <w:color w:val="2A2A2A"/>
          <w:w w:val="105"/>
          <w:sz w:val="16"/>
        </w:rPr>
        <w:t xml:space="preserve">item </w:t>
      </w:r>
      <w:r>
        <w:rPr>
          <w:color w:val="525252"/>
          <w:w w:val="105"/>
          <w:sz w:val="16"/>
        </w:rPr>
        <w:t xml:space="preserve">s </w:t>
      </w:r>
      <w:r>
        <w:rPr>
          <w:color w:val="2A2A2A"/>
          <w:w w:val="105"/>
          <w:sz w:val="16"/>
        </w:rPr>
        <w:t>identified.</w:t>
      </w:r>
    </w:p>
    <w:p w:rsidR="00CE2297" w:rsidRDefault="00775023">
      <w:pPr>
        <w:pStyle w:val="ListParagraph"/>
        <w:numPr>
          <w:ilvl w:val="0"/>
          <w:numId w:val="1"/>
        </w:numPr>
        <w:tabs>
          <w:tab w:val="left" w:pos="743"/>
        </w:tabs>
        <w:spacing w:before="1"/>
        <w:ind w:hanging="156"/>
        <w:rPr>
          <w:sz w:val="16"/>
        </w:rPr>
      </w:pPr>
      <w:r>
        <w:rPr>
          <w:color w:val="2A2A2A"/>
          <w:sz w:val="16"/>
        </w:rPr>
        <w:t xml:space="preserve">Knowledge </w:t>
      </w:r>
      <w:r>
        <w:rPr>
          <w:color w:val="3C3C3C"/>
          <w:sz w:val="16"/>
        </w:rPr>
        <w:t xml:space="preserve">of applicable legislation </w:t>
      </w:r>
      <w:r>
        <w:rPr>
          <w:color w:val="2A2A2A"/>
          <w:sz w:val="16"/>
        </w:rPr>
        <w:t>preferr</w:t>
      </w:r>
      <w:r>
        <w:rPr>
          <w:color w:val="525252"/>
          <w:sz w:val="16"/>
        </w:rPr>
        <w:t>e</w:t>
      </w:r>
      <w:r>
        <w:rPr>
          <w:color w:val="2A2A2A"/>
          <w:sz w:val="16"/>
        </w:rPr>
        <w:t xml:space="preserve">d (e.g. Corporations </w:t>
      </w:r>
      <w:r>
        <w:rPr>
          <w:color w:val="3C3C3C"/>
          <w:sz w:val="16"/>
        </w:rPr>
        <w:t xml:space="preserve">Act, </w:t>
      </w:r>
      <w:r>
        <w:rPr>
          <w:color w:val="2A2A2A"/>
          <w:sz w:val="16"/>
        </w:rPr>
        <w:t xml:space="preserve">Public Hospitals' </w:t>
      </w:r>
      <w:r>
        <w:rPr>
          <w:color w:val="3C3C3C"/>
          <w:sz w:val="16"/>
        </w:rPr>
        <w:t>Act,</w:t>
      </w:r>
      <w:r>
        <w:rPr>
          <w:color w:val="3C3C3C"/>
          <w:spacing w:val="-30"/>
          <w:sz w:val="16"/>
        </w:rPr>
        <w:t xml:space="preserve"> </w:t>
      </w:r>
      <w:r>
        <w:rPr>
          <w:color w:val="2A2A2A"/>
          <w:sz w:val="16"/>
        </w:rPr>
        <w:t>e</w:t>
      </w:r>
      <w:r>
        <w:rPr>
          <w:color w:val="525252"/>
          <w:sz w:val="16"/>
        </w:rPr>
        <w:t>tc</w:t>
      </w:r>
      <w:r>
        <w:rPr>
          <w:color w:val="2A2A2A"/>
          <w:sz w:val="16"/>
        </w:rPr>
        <w:t>.).</w:t>
      </w:r>
    </w:p>
    <w:p w:rsidR="00CE2297" w:rsidRDefault="00775023">
      <w:pPr>
        <w:pStyle w:val="ListParagraph"/>
        <w:numPr>
          <w:ilvl w:val="0"/>
          <w:numId w:val="1"/>
        </w:numPr>
        <w:tabs>
          <w:tab w:val="left" w:pos="729"/>
        </w:tabs>
        <w:spacing w:before="31" w:line="285" w:lineRule="auto"/>
        <w:ind w:right="1024" w:hanging="161"/>
        <w:rPr>
          <w:sz w:val="16"/>
        </w:rPr>
      </w:pPr>
      <w:r>
        <w:rPr>
          <w:color w:val="2A2A2A"/>
          <w:w w:val="105"/>
          <w:sz w:val="16"/>
        </w:rPr>
        <w:t>Sound judgm</w:t>
      </w:r>
      <w:r>
        <w:rPr>
          <w:color w:val="525252"/>
          <w:w w:val="105"/>
          <w:sz w:val="16"/>
        </w:rPr>
        <w:t>e</w:t>
      </w:r>
      <w:r>
        <w:rPr>
          <w:color w:val="2A2A2A"/>
          <w:w w:val="105"/>
          <w:sz w:val="16"/>
        </w:rPr>
        <w:t xml:space="preserve">nt </w:t>
      </w:r>
      <w:r>
        <w:rPr>
          <w:color w:val="3C3C3C"/>
          <w:w w:val="105"/>
          <w:sz w:val="16"/>
        </w:rPr>
        <w:t xml:space="preserve">and </w:t>
      </w:r>
      <w:r>
        <w:rPr>
          <w:color w:val="2A2A2A"/>
          <w:w w:val="105"/>
          <w:sz w:val="16"/>
        </w:rPr>
        <w:t xml:space="preserve">sensitivity in </w:t>
      </w:r>
      <w:r>
        <w:rPr>
          <w:color w:val="3C3C3C"/>
          <w:w w:val="105"/>
          <w:sz w:val="16"/>
        </w:rPr>
        <w:t xml:space="preserve">assessing </w:t>
      </w:r>
      <w:r>
        <w:rPr>
          <w:color w:val="2A2A2A"/>
          <w:w w:val="105"/>
          <w:sz w:val="16"/>
        </w:rPr>
        <w:t xml:space="preserve">difficult </w:t>
      </w:r>
      <w:r>
        <w:rPr>
          <w:color w:val="3C3C3C"/>
          <w:w w:val="105"/>
          <w:sz w:val="16"/>
        </w:rPr>
        <w:t xml:space="preserve">situations; </w:t>
      </w:r>
      <w:r>
        <w:rPr>
          <w:color w:val="2A2A2A"/>
          <w:w w:val="105"/>
          <w:sz w:val="16"/>
        </w:rPr>
        <w:t xml:space="preserve">proactive </w:t>
      </w:r>
      <w:r>
        <w:rPr>
          <w:color w:val="3C3C3C"/>
          <w:w w:val="105"/>
          <w:sz w:val="16"/>
        </w:rPr>
        <w:t xml:space="preserve">and </w:t>
      </w:r>
      <w:r>
        <w:rPr>
          <w:color w:val="2A2A2A"/>
          <w:w w:val="105"/>
          <w:sz w:val="16"/>
        </w:rPr>
        <w:t xml:space="preserve">confident </w:t>
      </w:r>
      <w:r>
        <w:rPr>
          <w:color w:val="3C3C3C"/>
          <w:w w:val="105"/>
          <w:sz w:val="16"/>
        </w:rPr>
        <w:t xml:space="preserve">with </w:t>
      </w:r>
      <w:r>
        <w:rPr>
          <w:color w:val="2A2A2A"/>
          <w:w w:val="105"/>
          <w:sz w:val="16"/>
        </w:rPr>
        <w:t xml:space="preserve">the </w:t>
      </w:r>
      <w:r>
        <w:rPr>
          <w:color w:val="3C3C3C"/>
          <w:w w:val="105"/>
          <w:sz w:val="16"/>
        </w:rPr>
        <w:t xml:space="preserve">ability </w:t>
      </w:r>
      <w:r>
        <w:rPr>
          <w:color w:val="2A2A2A"/>
          <w:w w:val="105"/>
          <w:sz w:val="16"/>
        </w:rPr>
        <w:t>to de</w:t>
      </w:r>
      <w:r>
        <w:rPr>
          <w:color w:val="525252"/>
          <w:w w:val="105"/>
          <w:sz w:val="16"/>
        </w:rPr>
        <w:t>v</w:t>
      </w:r>
      <w:r>
        <w:rPr>
          <w:color w:val="2A2A2A"/>
          <w:w w:val="105"/>
          <w:sz w:val="16"/>
        </w:rPr>
        <w:t>elop</w:t>
      </w:r>
      <w:r>
        <w:rPr>
          <w:color w:val="525252"/>
          <w:w w:val="105"/>
          <w:sz w:val="16"/>
        </w:rPr>
        <w:t xml:space="preserve">, </w:t>
      </w:r>
      <w:r>
        <w:rPr>
          <w:color w:val="2A2A2A"/>
          <w:w w:val="105"/>
          <w:sz w:val="16"/>
        </w:rPr>
        <w:t xml:space="preserve">foster and </w:t>
      </w:r>
      <w:r>
        <w:rPr>
          <w:color w:val="171717"/>
          <w:w w:val="105"/>
          <w:sz w:val="16"/>
        </w:rPr>
        <w:t>maint</w:t>
      </w:r>
      <w:r>
        <w:rPr>
          <w:color w:val="3C3C3C"/>
          <w:w w:val="105"/>
          <w:sz w:val="16"/>
        </w:rPr>
        <w:t xml:space="preserve">ain </w:t>
      </w:r>
      <w:r>
        <w:rPr>
          <w:color w:val="2A2A2A"/>
          <w:w w:val="105"/>
          <w:sz w:val="16"/>
        </w:rPr>
        <w:t xml:space="preserve">relationships at </w:t>
      </w:r>
      <w:r>
        <w:rPr>
          <w:color w:val="3C3C3C"/>
          <w:w w:val="105"/>
          <w:sz w:val="16"/>
        </w:rPr>
        <w:t>a</w:t>
      </w:r>
      <w:r>
        <w:rPr>
          <w:color w:val="171717"/>
          <w:w w:val="105"/>
          <w:sz w:val="16"/>
        </w:rPr>
        <w:t>ll</w:t>
      </w:r>
      <w:r>
        <w:rPr>
          <w:color w:val="171717"/>
          <w:spacing w:val="-29"/>
          <w:w w:val="105"/>
          <w:sz w:val="16"/>
        </w:rPr>
        <w:t xml:space="preserve"> </w:t>
      </w:r>
      <w:r>
        <w:rPr>
          <w:color w:val="171717"/>
          <w:w w:val="105"/>
          <w:sz w:val="16"/>
        </w:rPr>
        <w:t>level</w:t>
      </w:r>
      <w:r>
        <w:rPr>
          <w:color w:val="3C3C3C"/>
          <w:w w:val="105"/>
          <w:sz w:val="16"/>
        </w:rPr>
        <w:t>s.</w:t>
      </w:r>
    </w:p>
    <w:p w:rsidR="00CE2297" w:rsidRDefault="00775023">
      <w:pPr>
        <w:pStyle w:val="ListParagraph"/>
        <w:numPr>
          <w:ilvl w:val="0"/>
          <w:numId w:val="1"/>
        </w:numPr>
        <w:tabs>
          <w:tab w:val="left" w:pos="724"/>
        </w:tabs>
        <w:spacing w:before="0" w:line="285" w:lineRule="auto"/>
        <w:ind w:left="723" w:right="1344" w:hanging="161"/>
        <w:rPr>
          <w:sz w:val="16"/>
        </w:rPr>
      </w:pPr>
      <w:r>
        <w:rPr>
          <w:color w:val="2A2A2A"/>
          <w:w w:val="105"/>
          <w:sz w:val="16"/>
        </w:rPr>
        <w:t xml:space="preserve">Demonstrated self-starter with the ability to work in </w:t>
      </w:r>
      <w:r>
        <w:rPr>
          <w:color w:val="3C3C3C"/>
          <w:w w:val="105"/>
          <w:sz w:val="16"/>
        </w:rPr>
        <w:t xml:space="preserve">a </w:t>
      </w:r>
      <w:r>
        <w:rPr>
          <w:color w:val="2A2A2A"/>
          <w:w w:val="105"/>
          <w:sz w:val="16"/>
        </w:rPr>
        <w:t>complex, fast-paced and</w:t>
      </w:r>
      <w:r>
        <w:rPr>
          <w:color w:val="2A2A2A"/>
          <w:spacing w:val="-32"/>
          <w:w w:val="105"/>
          <w:sz w:val="16"/>
        </w:rPr>
        <w:t xml:space="preserve"> </w:t>
      </w:r>
      <w:r>
        <w:rPr>
          <w:color w:val="2A2A2A"/>
          <w:w w:val="105"/>
          <w:sz w:val="16"/>
        </w:rPr>
        <w:t xml:space="preserve">variable environment, requiring flexibility and frequent extended </w:t>
      </w:r>
      <w:r>
        <w:rPr>
          <w:color w:val="2A2A2A"/>
          <w:spacing w:val="2"/>
          <w:w w:val="105"/>
          <w:sz w:val="16"/>
        </w:rPr>
        <w:t>and</w:t>
      </w:r>
      <w:r>
        <w:rPr>
          <w:color w:val="525252"/>
          <w:spacing w:val="2"/>
          <w:w w:val="105"/>
          <w:sz w:val="16"/>
        </w:rPr>
        <w:t>/</w:t>
      </w:r>
      <w:r>
        <w:rPr>
          <w:color w:val="2A2A2A"/>
          <w:spacing w:val="2"/>
          <w:w w:val="105"/>
          <w:sz w:val="16"/>
        </w:rPr>
        <w:t xml:space="preserve">or </w:t>
      </w:r>
      <w:r>
        <w:rPr>
          <w:color w:val="2A2A2A"/>
          <w:w w:val="105"/>
          <w:sz w:val="16"/>
        </w:rPr>
        <w:t xml:space="preserve">varied </w:t>
      </w:r>
      <w:r>
        <w:rPr>
          <w:color w:val="3C3C3C"/>
          <w:w w:val="105"/>
          <w:sz w:val="16"/>
        </w:rPr>
        <w:t>work</w:t>
      </w:r>
      <w:r>
        <w:rPr>
          <w:color w:val="3C3C3C"/>
          <w:spacing w:val="-29"/>
          <w:w w:val="105"/>
          <w:sz w:val="16"/>
        </w:rPr>
        <w:t xml:space="preserve"> </w:t>
      </w:r>
      <w:r>
        <w:rPr>
          <w:color w:val="2A2A2A"/>
          <w:w w:val="105"/>
          <w:sz w:val="16"/>
        </w:rPr>
        <w:t>hours.</w:t>
      </w:r>
    </w:p>
    <w:p w:rsidR="00CE2297" w:rsidRDefault="00775023">
      <w:pPr>
        <w:pStyle w:val="ListParagraph"/>
        <w:numPr>
          <w:ilvl w:val="0"/>
          <w:numId w:val="1"/>
        </w:numPr>
        <w:tabs>
          <w:tab w:val="left" w:pos="726"/>
        </w:tabs>
        <w:spacing w:before="5" w:line="285" w:lineRule="auto"/>
        <w:ind w:left="726" w:right="1148" w:hanging="168"/>
        <w:rPr>
          <w:sz w:val="16"/>
        </w:rPr>
      </w:pPr>
      <w:r>
        <w:rPr>
          <w:color w:val="2A2A2A"/>
          <w:w w:val="105"/>
          <w:sz w:val="16"/>
        </w:rPr>
        <w:t xml:space="preserve">Exceptional organizational and time management </w:t>
      </w:r>
      <w:r>
        <w:rPr>
          <w:color w:val="3C3C3C"/>
          <w:w w:val="105"/>
          <w:sz w:val="16"/>
        </w:rPr>
        <w:t>sk</w:t>
      </w:r>
      <w:r>
        <w:rPr>
          <w:color w:val="171717"/>
          <w:w w:val="105"/>
          <w:sz w:val="16"/>
        </w:rPr>
        <w:t xml:space="preserve">ills </w:t>
      </w:r>
      <w:r>
        <w:rPr>
          <w:color w:val="2A2A2A"/>
          <w:w w:val="105"/>
          <w:sz w:val="16"/>
        </w:rPr>
        <w:t xml:space="preserve">with the proven </w:t>
      </w:r>
      <w:r>
        <w:rPr>
          <w:color w:val="3C3C3C"/>
          <w:spacing w:val="2"/>
          <w:w w:val="105"/>
          <w:sz w:val="16"/>
        </w:rPr>
        <w:t>ab</w:t>
      </w:r>
      <w:r>
        <w:rPr>
          <w:color w:val="171717"/>
          <w:spacing w:val="2"/>
          <w:w w:val="105"/>
          <w:sz w:val="16"/>
        </w:rPr>
        <w:t xml:space="preserve">ility </w:t>
      </w:r>
      <w:r>
        <w:rPr>
          <w:color w:val="2A2A2A"/>
          <w:w w:val="105"/>
          <w:sz w:val="16"/>
        </w:rPr>
        <w:t xml:space="preserve">to prioritize </w:t>
      </w:r>
      <w:r>
        <w:rPr>
          <w:color w:val="3C3C3C"/>
          <w:w w:val="105"/>
          <w:sz w:val="16"/>
        </w:rPr>
        <w:t xml:space="preserve">and </w:t>
      </w:r>
      <w:r>
        <w:rPr>
          <w:color w:val="2A2A2A"/>
          <w:w w:val="105"/>
          <w:sz w:val="16"/>
        </w:rPr>
        <w:t xml:space="preserve">manage competing demands </w:t>
      </w:r>
      <w:r>
        <w:rPr>
          <w:color w:val="3C3C3C"/>
          <w:w w:val="105"/>
          <w:sz w:val="16"/>
        </w:rPr>
        <w:t xml:space="preserve">and </w:t>
      </w:r>
      <w:r>
        <w:rPr>
          <w:color w:val="2A2A2A"/>
          <w:w w:val="105"/>
          <w:sz w:val="16"/>
        </w:rPr>
        <w:t xml:space="preserve">manage </w:t>
      </w:r>
      <w:r>
        <w:rPr>
          <w:color w:val="3C3C3C"/>
          <w:w w:val="105"/>
          <w:sz w:val="16"/>
        </w:rPr>
        <w:t xml:space="preserve">and organize </w:t>
      </w:r>
      <w:r>
        <w:rPr>
          <w:color w:val="2A2A2A"/>
          <w:w w:val="105"/>
          <w:sz w:val="16"/>
        </w:rPr>
        <w:t xml:space="preserve">time </w:t>
      </w:r>
      <w:r>
        <w:rPr>
          <w:color w:val="2A2A2A"/>
          <w:spacing w:val="2"/>
          <w:w w:val="105"/>
          <w:sz w:val="16"/>
        </w:rPr>
        <w:t>sensiti</w:t>
      </w:r>
      <w:r>
        <w:rPr>
          <w:color w:val="525252"/>
          <w:spacing w:val="2"/>
          <w:w w:val="105"/>
          <w:sz w:val="16"/>
        </w:rPr>
        <w:t>ve</w:t>
      </w:r>
      <w:r>
        <w:rPr>
          <w:color w:val="525252"/>
          <w:spacing w:val="-16"/>
          <w:w w:val="105"/>
          <w:sz w:val="16"/>
        </w:rPr>
        <w:t xml:space="preserve"> </w:t>
      </w:r>
      <w:r>
        <w:rPr>
          <w:color w:val="2A2A2A"/>
          <w:w w:val="105"/>
          <w:sz w:val="16"/>
        </w:rPr>
        <w:t>documentation</w:t>
      </w:r>
      <w:r>
        <w:rPr>
          <w:color w:val="525252"/>
          <w:w w:val="105"/>
          <w:sz w:val="16"/>
        </w:rPr>
        <w:t>.</w:t>
      </w:r>
    </w:p>
    <w:p w:rsidR="00CE2297" w:rsidRPr="00711AFD" w:rsidRDefault="00775023">
      <w:pPr>
        <w:pStyle w:val="ListParagraph"/>
        <w:numPr>
          <w:ilvl w:val="0"/>
          <w:numId w:val="1"/>
        </w:numPr>
        <w:tabs>
          <w:tab w:val="left" w:pos="724"/>
        </w:tabs>
        <w:spacing w:before="1"/>
        <w:ind w:left="723" w:hanging="170"/>
        <w:rPr>
          <w:sz w:val="16"/>
        </w:rPr>
      </w:pPr>
      <w:r>
        <w:rPr>
          <w:color w:val="2A2A2A"/>
          <w:w w:val="105"/>
          <w:sz w:val="16"/>
        </w:rPr>
        <w:t xml:space="preserve">Demonstrated </w:t>
      </w:r>
      <w:r>
        <w:rPr>
          <w:color w:val="3C3C3C"/>
          <w:w w:val="105"/>
          <w:sz w:val="16"/>
        </w:rPr>
        <w:t xml:space="preserve">satisfactory work </w:t>
      </w:r>
      <w:r>
        <w:rPr>
          <w:color w:val="2A2A2A"/>
          <w:spacing w:val="2"/>
          <w:w w:val="105"/>
          <w:sz w:val="16"/>
        </w:rPr>
        <w:t xml:space="preserve">performance </w:t>
      </w:r>
      <w:r>
        <w:rPr>
          <w:color w:val="3C3C3C"/>
          <w:w w:val="105"/>
          <w:sz w:val="16"/>
        </w:rPr>
        <w:t>and attendance</w:t>
      </w:r>
      <w:r>
        <w:rPr>
          <w:color w:val="3C3C3C"/>
          <w:spacing w:val="8"/>
          <w:w w:val="105"/>
          <w:sz w:val="16"/>
        </w:rPr>
        <w:t xml:space="preserve"> </w:t>
      </w:r>
      <w:r>
        <w:rPr>
          <w:color w:val="2A2A2A"/>
          <w:w w:val="105"/>
          <w:sz w:val="16"/>
        </w:rPr>
        <w:t>history</w:t>
      </w:r>
      <w:r>
        <w:rPr>
          <w:color w:val="6B6B6B"/>
          <w:w w:val="105"/>
          <w:sz w:val="16"/>
        </w:rPr>
        <w:t>.</w:t>
      </w:r>
    </w:p>
    <w:p w:rsidR="00CE2297" w:rsidRPr="00747FEB" w:rsidRDefault="00775023">
      <w:pPr>
        <w:pStyle w:val="ListParagraph"/>
        <w:numPr>
          <w:ilvl w:val="0"/>
          <w:numId w:val="1"/>
        </w:numPr>
        <w:tabs>
          <w:tab w:val="left" w:pos="722"/>
        </w:tabs>
        <w:ind w:left="721" w:hanging="168"/>
        <w:rPr>
          <w:b/>
          <w:sz w:val="16"/>
        </w:rPr>
      </w:pPr>
      <w:r>
        <w:rPr>
          <w:b/>
          <w:color w:val="2A2A2A"/>
          <w:w w:val="105"/>
          <w:sz w:val="16"/>
        </w:rPr>
        <w:t>Applicants must submit a cover letter to be considered for this</w:t>
      </w:r>
      <w:r>
        <w:rPr>
          <w:b/>
          <w:color w:val="2A2A2A"/>
          <w:spacing w:val="-25"/>
          <w:w w:val="105"/>
          <w:sz w:val="16"/>
        </w:rPr>
        <w:t xml:space="preserve"> </w:t>
      </w:r>
      <w:r>
        <w:rPr>
          <w:b/>
          <w:color w:val="2A2A2A"/>
          <w:w w:val="105"/>
          <w:sz w:val="16"/>
        </w:rPr>
        <w:t>position</w:t>
      </w:r>
      <w:r>
        <w:rPr>
          <w:b/>
          <w:color w:val="525252"/>
          <w:w w:val="105"/>
          <w:sz w:val="16"/>
        </w:rPr>
        <w:t>.</w:t>
      </w:r>
    </w:p>
    <w:p w:rsidR="00747FEB" w:rsidRDefault="00747FEB">
      <w:pPr>
        <w:pStyle w:val="ListParagraph"/>
        <w:numPr>
          <w:ilvl w:val="0"/>
          <w:numId w:val="1"/>
        </w:numPr>
        <w:tabs>
          <w:tab w:val="left" w:pos="722"/>
        </w:tabs>
        <w:ind w:left="721" w:hanging="168"/>
        <w:rPr>
          <w:b/>
          <w:sz w:val="16"/>
        </w:rPr>
      </w:pPr>
    </w:p>
    <w:p w:rsidR="00CE2297" w:rsidRDefault="00775023">
      <w:pPr>
        <w:pStyle w:val="Heading1"/>
        <w:spacing w:before="22"/>
        <w:ind w:left="169"/>
      </w:pPr>
      <w:r>
        <w:rPr>
          <w:color w:val="2A2A2A"/>
        </w:rPr>
        <w:t>Open Date</w:t>
      </w:r>
    </w:p>
    <w:p w:rsidR="00CE2297" w:rsidRDefault="00747FEB">
      <w:pPr>
        <w:spacing w:before="28"/>
        <w:ind w:left="162"/>
        <w:rPr>
          <w:sz w:val="17"/>
        </w:rPr>
      </w:pPr>
      <w:r>
        <w:rPr>
          <w:color w:val="2A2A2A"/>
          <w:w w:val="105"/>
          <w:sz w:val="17"/>
        </w:rPr>
        <w:t>June 18, 2020</w:t>
      </w:r>
    </w:p>
    <w:p w:rsidR="00CE2297" w:rsidRDefault="00CE2297">
      <w:pPr>
        <w:pStyle w:val="BodyText"/>
        <w:spacing w:before="6"/>
        <w:rPr>
          <w:sz w:val="14"/>
        </w:rPr>
      </w:pPr>
    </w:p>
    <w:p w:rsidR="00CE2297" w:rsidRDefault="00775023">
      <w:pPr>
        <w:ind w:left="162"/>
        <w:rPr>
          <w:b/>
          <w:color w:val="2A2A2A"/>
          <w:sz w:val="19"/>
        </w:rPr>
      </w:pPr>
      <w:r>
        <w:rPr>
          <w:b/>
          <w:color w:val="171717"/>
          <w:sz w:val="19"/>
        </w:rPr>
        <w:t xml:space="preserve">Posting </w:t>
      </w:r>
      <w:r>
        <w:rPr>
          <w:b/>
          <w:color w:val="2A2A2A"/>
          <w:sz w:val="19"/>
        </w:rPr>
        <w:t>Deadline</w:t>
      </w:r>
    </w:p>
    <w:p w:rsidR="00A51385" w:rsidRPr="00A51385" w:rsidRDefault="00BA4B0A">
      <w:pPr>
        <w:ind w:left="162"/>
        <w:rPr>
          <w:sz w:val="17"/>
          <w:szCs w:val="17"/>
        </w:rPr>
      </w:pPr>
      <w:r>
        <w:rPr>
          <w:color w:val="171717"/>
          <w:sz w:val="17"/>
          <w:szCs w:val="17"/>
        </w:rPr>
        <w:t>July 19</w:t>
      </w:r>
      <w:r w:rsidR="00A51385" w:rsidRPr="00A51385">
        <w:rPr>
          <w:color w:val="171717"/>
          <w:sz w:val="17"/>
          <w:szCs w:val="17"/>
        </w:rPr>
        <w:t>, 2020</w:t>
      </w:r>
    </w:p>
    <w:p w:rsidR="00CE2297" w:rsidRDefault="00CE2297">
      <w:pPr>
        <w:spacing w:before="27"/>
        <w:ind w:left="157"/>
        <w:rPr>
          <w:sz w:val="17"/>
        </w:rPr>
      </w:pPr>
    </w:p>
    <w:p w:rsidR="00CE2297" w:rsidRDefault="00CE2297">
      <w:pPr>
        <w:pStyle w:val="BodyText"/>
        <w:rPr>
          <w:sz w:val="18"/>
        </w:rPr>
      </w:pPr>
    </w:p>
    <w:p w:rsidR="00CE2297" w:rsidRDefault="00CE2297">
      <w:pPr>
        <w:pStyle w:val="BodyText"/>
        <w:rPr>
          <w:sz w:val="18"/>
        </w:rPr>
      </w:pPr>
    </w:p>
    <w:p w:rsidR="00CE2297" w:rsidRDefault="00CE2297">
      <w:pPr>
        <w:pStyle w:val="BodyText"/>
        <w:spacing w:before="2"/>
        <w:rPr>
          <w:sz w:val="19"/>
        </w:rPr>
      </w:pPr>
    </w:p>
    <w:p w:rsidR="00CE2297" w:rsidRDefault="00775023">
      <w:pPr>
        <w:spacing w:line="268" w:lineRule="auto"/>
        <w:ind w:left="142" w:right="174" w:firstLine="9"/>
        <w:rPr>
          <w:i/>
          <w:sz w:val="19"/>
        </w:rPr>
      </w:pPr>
      <w:r>
        <w:rPr>
          <w:color w:val="2A2A2A"/>
          <w:w w:val="105"/>
          <w:sz w:val="19"/>
        </w:rPr>
        <w:t xml:space="preserve">Note: </w:t>
      </w:r>
      <w:r>
        <w:rPr>
          <w:i/>
          <w:color w:val="2A2A2A"/>
          <w:w w:val="105"/>
          <w:sz w:val="19"/>
        </w:rPr>
        <w:t xml:space="preserve">Current employees may apply online at </w:t>
      </w:r>
      <w:r>
        <w:rPr>
          <w:color w:val="2A2A2A"/>
          <w:w w:val="105"/>
          <w:sz w:val="17"/>
          <w:u w:val="single" w:color="000000"/>
        </w:rPr>
        <w:t>http:</w:t>
      </w:r>
      <w:r>
        <w:rPr>
          <w:color w:val="525252"/>
          <w:w w:val="105"/>
          <w:sz w:val="17"/>
          <w:u w:val="single" w:color="000000"/>
        </w:rPr>
        <w:t>U</w:t>
      </w:r>
      <w:hyperlink r:id="rId8">
        <w:r>
          <w:rPr>
            <w:color w:val="2A2A2A"/>
            <w:w w:val="105"/>
            <w:sz w:val="17"/>
            <w:u w:val="single" w:color="000000"/>
          </w:rPr>
          <w:t>www.mountsinai.on.c a/career</w:t>
        </w:r>
      </w:hyperlink>
      <w:r>
        <w:rPr>
          <w:color w:val="2A2A2A"/>
          <w:w w:val="105"/>
          <w:sz w:val="17"/>
          <w:u w:val="single" w:color="000000"/>
        </w:rPr>
        <w:t xml:space="preserve">s </w:t>
      </w:r>
      <w:r>
        <w:rPr>
          <w:i/>
          <w:color w:val="2A2A2A"/>
          <w:w w:val="105"/>
          <w:sz w:val="19"/>
        </w:rPr>
        <w:t xml:space="preserve">or submit a </w:t>
      </w:r>
      <w:r>
        <w:rPr>
          <w:i/>
          <w:color w:val="3C3C3C"/>
          <w:w w:val="105"/>
          <w:sz w:val="19"/>
        </w:rPr>
        <w:t xml:space="preserve">current </w:t>
      </w:r>
      <w:r>
        <w:rPr>
          <w:i/>
          <w:color w:val="2A2A2A"/>
          <w:w w:val="105"/>
          <w:sz w:val="19"/>
        </w:rPr>
        <w:t xml:space="preserve">resume with a </w:t>
      </w:r>
      <w:r>
        <w:rPr>
          <w:i/>
          <w:color w:val="171717"/>
          <w:w w:val="105"/>
          <w:sz w:val="19"/>
        </w:rPr>
        <w:t xml:space="preserve">"Job </w:t>
      </w:r>
      <w:r>
        <w:rPr>
          <w:i/>
          <w:color w:val="2A2A2A"/>
          <w:w w:val="105"/>
          <w:sz w:val="19"/>
        </w:rPr>
        <w:t>Application Form" to Human Resources either in person at 522 University Avenue (12th Floor) or via the Human Resources Drop Box at 600 University Avenue, located outside Room 301.</w:t>
      </w:r>
    </w:p>
    <w:p w:rsidR="00CE2297" w:rsidRDefault="00CE2297">
      <w:pPr>
        <w:pStyle w:val="BodyText"/>
        <w:rPr>
          <w:i/>
          <w:sz w:val="20"/>
        </w:rPr>
      </w:pPr>
    </w:p>
    <w:p w:rsidR="00CE2297" w:rsidRDefault="00CE2297">
      <w:pPr>
        <w:pStyle w:val="BodyText"/>
        <w:rPr>
          <w:i/>
          <w:sz w:val="20"/>
        </w:rPr>
      </w:pPr>
    </w:p>
    <w:p w:rsidR="00CE2297" w:rsidRDefault="00775023">
      <w:pPr>
        <w:spacing w:before="156"/>
        <w:ind w:left="135"/>
        <w:rPr>
          <w:sz w:val="19"/>
        </w:rPr>
      </w:pPr>
      <w:r>
        <w:rPr>
          <w:color w:val="2A2A2A"/>
          <w:w w:val="110"/>
          <w:sz w:val="19"/>
          <w:u w:val="single" w:color="000000"/>
        </w:rPr>
        <w:t xml:space="preserve">All applications must be submitted by no </w:t>
      </w:r>
      <w:r>
        <w:rPr>
          <w:color w:val="171717"/>
          <w:w w:val="110"/>
          <w:sz w:val="19"/>
          <w:u w:val="single" w:color="000000"/>
        </w:rPr>
        <w:t xml:space="preserve">later </w:t>
      </w:r>
      <w:r>
        <w:rPr>
          <w:color w:val="2A2A2A"/>
          <w:w w:val="110"/>
          <w:sz w:val="19"/>
          <w:u w:val="single" w:color="000000"/>
        </w:rPr>
        <w:t xml:space="preserve">than 4:00 p.m. of the posting deadline </w:t>
      </w:r>
      <w:r>
        <w:rPr>
          <w:color w:val="171717"/>
          <w:w w:val="110"/>
          <w:sz w:val="19"/>
          <w:u w:val="single" w:color="000000"/>
        </w:rPr>
        <w:t>date.</w:t>
      </w:r>
    </w:p>
    <w:p w:rsidR="00CE2297" w:rsidRDefault="00CE2297">
      <w:pPr>
        <w:pStyle w:val="BodyText"/>
        <w:spacing w:before="8"/>
        <w:rPr>
          <w:sz w:val="14"/>
        </w:rPr>
      </w:pPr>
    </w:p>
    <w:p w:rsidR="00CE2297" w:rsidRDefault="00775023">
      <w:pPr>
        <w:spacing w:before="94" w:line="266" w:lineRule="auto"/>
        <w:ind w:left="123" w:right="174" w:firstLine="2"/>
        <w:rPr>
          <w:i/>
          <w:sz w:val="19"/>
        </w:rPr>
      </w:pPr>
      <w:r>
        <w:rPr>
          <w:i/>
          <w:color w:val="2A2A2A"/>
          <w:w w:val="105"/>
          <w:sz w:val="19"/>
        </w:rPr>
        <w:t xml:space="preserve">Sinai Health is </w:t>
      </w:r>
      <w:r>
        <w:rPr>
          <w:i/>
          <w:color w:val="3C3C3C"/>
          <w:w w:val="105"/>
          <w:sz w:val="19"/>
        </w:rPr>
        <w:t xml:space="preserve">committed </w:t>
      </w:r>
      <w:r>
        <w:rPr>
          <w:i/>
          <w:color w:val="2A2A2A"/>
          <w:w w:val="105"/>
          <w:sz w:val="19"/>
        </w:rPr>
        <w:t>to fostering a cultur</w:t>
      </w:r>
      <w:r>
        <w:rPr>
          <w:i/>
          <w:color w:val="525252"/>
          <w:w w:val="105"/>
          <w:sz w:val="19"/>
        </w:rPr>
        <w:t xml:space="preserve">e </w:t>
      </w:r>
      <w:r>
        <w:rPr>
          <w:i/>
          <w:color w:val="2A2A2A"/>
          <w:w w:val="105"/>
          <w:sz w:val="19"/>
        </w:rPr>
        <w:t xml:space="preserve">and </w:t>
      </w:r>
      <w:r>
        <w:rPr>
          <w:i/>
          <w:color w:val="3C3C3C"/>
          <w:w w:val="105"/>
          <w:sz w:val="19"/>
        </w:rPr>
        <w:t xml:space="preserve">environment </w:t>
      </w:r>
      <w:r>
        <w:rPr>
          <w:i/>
          <w:color w:val="2A2A2A"/>
          <w:w w:val="105"/>
          <w:sz w:val="19"/>
        </w:rPr>
        <w:t xml:space="preserve">that </w:t>
      </w:r>
      <w:r>
        <w:rPr>
          <w:i/>
          <w:color w:val="3C3C3C"/>
          <w:w w:val="105"/>
          <w:sz w:val="17"/>
        </w:rPr>
        <w:t xml:space="preserve">is </w:t>
      </w:r>
      <w:r>
        <w:rPr>
          <w:i/>
          <w:color w:val="3C3C3C"/>
          <w:w w:val="105"/>
          <w:sz w:val="19"/>
        </w:rPr>
        <w:t xml:space="preserve">safe, </w:t>
      </w:r>
      <w:r>
        <w:rPr>
          <w:i/>
          <w:color w:val="2A2A2A"/>
          <w:w w:val="105"/>
          <w:sz w:val="19"/>
        </w:rPr>
        <w:t xml:space="preserve">caring, </w:t>
      </w:r>
      <w:r>
        <w:rPr>
          <w:i/>
          <w:color w:val="3C3C3C"/>
          <w:w w:val="105"/>
          <w:sz w:val="19"/>
        </w:rPr>
        <w:t xml:space="preserve">equitable, compassionate and </w:t>
      </w:r>
      <w:r>
        <w:rPr>
          <w:i/>
          <w:color w:val="2A2A2A"/>
          <w:w w:val="105"/>
          <w:sz w:val="19"/>
        </w:rPr>
        <w:t xml:space="preserve">accountable in order to provide optimal </w:t>
      </w:r>
      <w:r>
        <w:rPr>
          <w:i/>
          <w:color w:val="3C3C3C"/>
          <w:w w:val="105"/>
          <w:sz w:val="19"/>
        </w:rPr>
        <w:t xml:space="preserve">care </w:t>
      </w:r>
      <w:r>
        <w:rPr>
          <w:i/>
          <w:color w:val="2A2A2A"/>
          <w:w w:val="105"/>
          <w:sz w:val="19"/>
        </w:rPr>
        <w:t>to patients and th</w:t>
      </w:r>
      <w:r>
        <w:rPr>
          <w:i/>
          <w:color w:val="525252"/>
          <w:w w:val="105"/>
          <w:sz w:val="19"/>
        </w:rPr>
        <w:t>e</w:t>
      </w:r>
      <w:r>
        <w:rPr>
          <w:i/>
          <w:color w:val="2A2A2A"/>
          <w:w w:val="105"/>
          <w:sz w:val="19"/>
        </w:rPr>
        <w:t>ir family caregiv</w:t>
      </w:r>
      <w:r>
        <w:rPr>
          <w:i/>
          <w:color w:val="525252"/>
          <w:w w:val="105"/>
          <w:sz w:val="19"/>
        </w:rPr>
        <w:t>e</w:t>
      </w:r>
      <w:r>
        <w:rPr>
          <w:i/>
          <w:color w:val="2A2A2A"/>
          <w:w w:val="105"/>
          <w:sz w:val="19"/>
        </w:rPr>
        <w:t xml:space="preserve">rs. As such, all </w:t>
      </w:r>
      <w:r>
        <w:rPr>
          <w:i/>
          <w:color w:val="3C3C3C"/>
          <w:w w:val="105"/>
          <w:sz w:val="19"/>
        </w:rPr>
        <w:t xml:space="preserve">employees will </w:t>
      </w:r>
      <w:r>
        <w:rPr>
          <w:i/>
          <w:color w:val="2A2A2A"/>
          <w:w w:val="105"/>
          <w:sz w:val="19"/>
        </w:rPr>
        <w:t xml:space="preserve">follow </w:t>
      </w:r>
      <w:r>
        <w:rPr>
          <w:i/>
          <w:color w:val="3C3C3C"/>
          <w:w w:val="105"/>
          <w:sz w:val="19"/>
        </w:rPr>
        <w:t xml:space="preserve">safe </w:t>
      </w:r>
      <w:r>
        <w:rPr>
          <w:i/>
          <w:color w:val="2A2A2A"/>
          <w:w w:val="105"/>
          <w:sz w:val="19"/>
        </w:rPr>
        <w:t>work practic</w:t>
      </w:r>
      <w:r>
        <w:rPr>
          <w:i/>
          <w:color w:val="525252"/>
          <w:w w:val="105"/>
          <w:sz w:val="19"/>
        </w:rPr>
        <w:t xml:space="preserve">es </w:t>
      </w:r>
      <w:r>
        <w:rPr>
          <w:i/>
          <w:color w:val="2A2A2A"/>
          <w:w w:val="105"/>
          <w:sz w:val="19"/>
        </w:rPr>
        <w:t xml:space="preserve">and </w:t>
      </w:r>
      <w:r>
        <w:rPr>
          <w:i/>
          <w:color w:val="3C3C3C"/>
          <w:w w:val="105"/>
          <w:sz w:val="19"/>
        </w:rPr>
        <w:t xml:space="preserve">comply </w:t>
      </w:r>
      <w:r>
        <w:rPr>
          <w:i/>
          <w:color w:val="2A2A2A"/>
          <w:w w:val="105"/>
          <w:sz w:val="19"/>
        </w:rPr>
        <w:t>with th</w:t>
      </w:r>
      <w:r>
        <w:rPr>
          <w:i/>
          <w:color w:val="525252"/>
          <w:w w:val="105"/>
          <w:sz w:val="19"/>
        </w:rPr>
        <w:t xml:space="preserve">e </w:t>
      </w:r>
      <w:r>
        <w:rPr>
          <w:i/>
          <w:color w:val="2A2A2A"/>
          <w:w w:val="105"/>
          <w:sz w:val="19"/>
        </w:rPr>
        <w:t>role</w:t>
      </w:r>
      <w:r>
        <w:rPr>
          <w:i/>
          <w:color w:val="525252"/>
          <w:w w:val="105"/>
          <w:sz w:val="19"/>
        </w:rPr>
        <w:t xml:space="preserve">s </w:t>
      </w:r>
      <w:r>
        <w:rPr>
          <w:i/>
          <w:color w:val="2A2A2A"/>
          <w:w w:val="105"/>
          <w:sz w:val="19"/>
        </w:rPr>
        <w:t>and responsibilities that are outlined with respect to h</w:t>
      </w:r>
      <w:r>
        <w:rPr>
          <w:i/>
          <w:color w:val="525252"/>
          <w:w w:val="105"/>
          <w:sz w:val="19"/>
        </w:rPr>
        <w:t>ea</w:t>
      </w:r>
      <w:r>
        <w:rPr>
          <w:i/>
          <w:color w:val="2A2A2A"/>
          <w:w w:val="105"/>
          <w:sz w:val="19"/>
        </w:rPr>
        <w:t>lth and safety policies, procedures and training. In accordance with Sinai Health policy and legislated health and safety requirements</w:t>
      </w:r>
      <w:r>
        <w:rPr>
          <w:i/>
          <w:color w:val="525252"/>
          <w:w w:val="105"/>
          <w:sz w:val="19"/>
        </w:rPr>
        <w:t xml:space="preserve">, </w:t>
      </w:r>
      <w:r>
        <w:rPr>
          <w:i/>
          <w:color w:val="2A2A2A"/>
          <w:w w:val="105"/>
          <w:sz w:val="19"/>
        </w:rPr>
        <w:t xml:space="preserve">employment is conditional upon the verification of credentials, </w:t>
      </w:r>
      <w:r>
        <w:rPr>
          <w:i/>
          <w:color w:val="3C3C3C"/>
          <w:w w:val="105"/>
          <w:sz w:val="19"/>
        </w:rPr>
        <w:t xml:space="preserve">completion </w:t>
      </w:r>
      <w:r>
        <w:rPr>
          <w:i/>
          <w:color w:val="2A2A2A"/>
          <w:w w:val="105"/>
          <w:sz w:val="19"/>
        </w:rPr>
        <w:t xml:space="preserve">of a health review, and demonstrating proof of immunity and vaccination </w:t>
      </w:r>
      <w:r>
        <w:rPr>
          <w:i/>
          <w:color w:val="3C3C3C"/>
          <w:w w:val="105"/>
          <w:sz w:val="19"/>
        </w:rPr>
        <w:t xml:space="preserve">status </w:t>
      </w:r>
      <w:r>
        <w:rPr>
          <w:i/>
          <w:color w:val="2A2A2A"/>
          <w:w w:val="105"/>
          <w:sz w:val="19"/>
        </w:rPr>
        <w:t>of vaccine-prev</w:t>
      </w:r>
      <w:r>
        <w:rPr>
          <w:i/>
          <w:color w:val="525252"/>
          <w:w w:val="105"/>
          <w:sz w:val="19"/>
        </w:rPr>
        <w:t>e</w:t>
      </w:r>
      <w:r>
        <w:rPr>
          <w:i/>
          <w:color w:val="2A2A2A"/>
          <w:w w:val="105"/>
          <w:sz w:val="19"/>
        </w:rPr>
        <w:t>ntable diseases.</w:t>
      </w:r>
    </w:p>
    <w:p w:rsidR="00CE2297" w:rsidRDefault="00CE2297">
      <w:pPr>
        <w:pStyle w:val="BodyText"/>
        <w:spacing w:before="8"/>
        <w:rPr>
          <w:i/>
          <w:sz w:val="20"/>
        </w:rPr>
      </w:pPr>
    </w:p>
    <w:p w:rsidR="00CE2297" w:rsidRDefault="00775023">
      <w:pPr>
        <w:spacing w:line="271" w:lineRule="auto"/>
        <w:ind w:left="104" w:right="293" w:firstLine="7"/>
        <w:rPr>
          <w:sz w:val="17"/>
        </w:rPr>
      </w:pPr>
      <w:r>
        <w:rPr>
          <w:i/>
          <w:color w:val="2A2A2A"/>
          <w:w w:val="105"/>
          <w:sz w:val="19"/>
        </w:rPr>
        <w:t>Sinai H</w:t>
      </w:r>
      <w:r>
        <w:rPr>
          <w:i/>
          <w:color w:val="525252"/>
          <w:w w:val="105"/>
          <w:sz w:val="19"/>
        </w:rPr>
        <w:t>e</w:t>
      </w:r>
      <w:r>
        <w:rPr>
          <w:i/>
          <w:color w:val="2A2A2A"/>
          <w:w w:val="105"/>
          <w:sz w:val="19"/>
        </w:rPr>
        <w:t>alth is a scent s</w:t>
      </w:r>
      <w:r>
        <w:rPr>
          <w:i/>
          <w:color w:val="525252"/>
          <w:w w:val="105"/>
          <w:sz w:val="19"/>
        </w:rPr>
        <w:t>e</w:t>
      </w:r>
      <w:r>
        <w:rPr>
          <w:i/>
          <w:color w:val="2A2A2A"/>
          <w:w w:val="105"/>
          <w:sz w:val="19"/>
        </w:rPr>
        <w:t xml:space="preserve">nsitive </w:t>
      </w:r>
      <w:r>
        <w:rPr>
          <w:i/>
          <w:color w:val="3C3C3C"/>
          <w:w w:val="105"/>
          <w:sz w:val="19"/>
        </w:rPr>
        <w:t>e</w:t>
      </w:r>
      <w:r>
        <w:rPr>
          <w:i/>
          <w:color w:val="171717"/>
          <w:w w:val="105"/>
          <w:sz w:val="19"/>
        </w:rPr>
        <w:t>nvironm</w:t>
      </w:r>
      <w:r>
        <w:rPr>
          <w:i/>
          <w:color w:val="3C3C3C"/>
          <w:w w:val="105"/>
          <w:sz w:val="19"/>
        </w:rPr>
        <w:t xml:space="preserve">ent and </w:t>
      </w:r>
      <w:r>
        <w:rPr>
          <w:i/>
          <w:color w:val="2A2A2A"/>
          <w:w w:val="105"/>
          <w:sz w:val="19"/>
        </w:rPr>
        <w:t xml:space="preserve">all members of </w:t>
      </w:r>
      <w:r>
        <w:rPr>
          <w:i/>
          <w:color w:val="2A2A2A"/>
          <w:spacing w:val="2"/>
          <w:w w:val="105"/>
          <w:sz w:val="19"/>
        </w:rPr>
        <w:t>th</w:t>
      </w:r>
      <w:r>
        <w:rPr>
          <w:i/>
          <w:color w:val="525252"/>
          <w:spacing w:val="2"/>
          <w:w w:val="105"/>
          <w:sz w:val="19"/>
        </w:rPr>
        <w:t xml:space="preserve">e </w:t>
      </w:r>
      <w:r>
        <w:rPr>
          <w:i/>
          <w:color w:val="3C3C3C"/>
          <w:w w:val="105"/>
          <w:sz w:val="19"/>
        </w:rPr>
        <w:t xml:space="preserve">community </w:t>
      </w:r>
      <w:r>
        <w:rPr>
          <w:i/>
          <w:color w:val="2A2A2A"/>
          <w:w w:val="105"/>
          <w:sz w:val="19"/>
        </w:rPr>
        <w:t xml:space="preserve">are </w:t>
      </w:r>
      <w:r>
        <w:rPr>
          <w:i/>
          <w:color w:val="3C3C3C"/>
          <w:w w:val="105"/>
          <w:sz w:val="19"/>
        </w:rPr>
        <w:t xml:space="preserve">expected </w:t>
      </w:r>
      <w:r>
        <w:rPr>
          <w:i/>
          <w:color w:val="2A2A2A"/>
          <w:w w:val="105"/>
          <w:sz w:val="19"/>
        </w:rPr>
        <w:t xml:space="preserve">to refrain from wearing or using </w:t>
      </w:r>
      <w:r>
        <w:rPr>
          <w:i/>
          <w:color w:val="3C3C3C"/>
          <w:w w:val="105"/>
          <w:sz w:val="19"/>
        </w:rPr>
        <w:t xml:space="preserve">scented </w:t>
      </w:r>
      <w:r>
        <w:rPr>
          <w:i/>
          <w:color w:val="2A2A2A"/>
          <w:w w:val="105"/>
          <w:sz w:val="19"/>
        </w:rPr>
        <w:t xml:space="preserve">products while </w:t>
      </w:r>
      <w:r>
        <w:rPr>
          <w:i/>
          <w:color w:val="3C3C3C"/>
          <w:w w:val="105"/>
          <w:sz w:val="19"/>
        </w:rPr>
        <w:t xml:space="preserve">visiting </w:t>
      </w:r>
      <w:r>
        <w:rPr>
          <w:i/>
          <w:color w:val="2A2A2A"/>
          <w:w w:val="105"/>
          <w:sz w:val="19"/>
        </w:rPr>
        <w:t xml:space="preserve">or working at any Sinai Health </w:t>
      </w:r>
      <w:r>
        <w:rPr>
          <w:i/>
          <w:color w:val="3C3C3C"/>
          <w:w w:val="105"/>
          <w:sz w:val="19"/>
        </w:rPr>
        <w:t>site</w:t>
      </w:r>
      <w:r>
        <w:rPr>
          <w:i/>
          <w:color w:val="171717"/>
          <w:w w:val="105"/>
          <w:sz w:val="19"/>
        </w:rPr>
        <w:t xml:space="preserve">. </w:t>
      </w:r>
      <w:r>
        <w:rPr>
          <w:i/>
          <w:color w:val="3C3C3C"/>
          <w:w w:val="105"/>
          <w:sz w:val="19"/>
        </w:rPr>
        <w:t xml:space="preserve">We </w:t>
      </w:r>
      <w:r>
        <w:rPr>
          <w:i/>
          <w:color w:val="2A2A2A"/>
          <w:w w:val="105"/>
          <w:sz w:val="19"/>
        </w:rPr>
        <w:t>also</w:t>
      </w:r>
      <w:r>
        <w:rPr>
          <w:i/>
          <w:color w:val="2A2A2A"/>
          <w:spacing w:val="-8"/>
          <w:w w:val="105"/>
          <w:sz w:val="19"/>
        </w:rPr>
        <w:t xml:space="preserve"> </w:t>
      </w:r>
      <w:r>
        <w:rPr>
          <w:i/>
          <w:color w:val="3C3C3C"/>
          <w:w w:val="105"/>
          <w:sz w:val="19"/>
        </w:rPr>
        <w:t>support</w:t>
      </w:r>
      <w:r>
        <w:rPr>
          <w:i/>
          <w:color w:val="3C3C3C"/>
          <w:spacing w:val="-6"/>
          <w:w w:val="105"/>
          <w:sz w:val="19"/>
        </w:rPr>
        <w:t xml:space="preserve"> </w:t>
      </w:r>
      <w:r>
        <w:rPr>
          <w:i/>
          <w:color w:val="2A2A2A"/>
          <w:w w:val="105"/>
          <w:sz w:val="19"/>
        </w:rPr>
        <w:t>a</w:t>
      </w:r>
      <w:r>
        <w:rPr>
          <w:i/>
          <w:color w:val="2A2A2A"/>
          <w:spacing w:val="-8"/>
          <w:w w:val="105"/>
          <w:sz w:val="19"/>
        </w:rPr>
        <w:t xml:space="preserve"> </w:t>
      </w:r>
      <w:r>
        <w:rPr>
          <w:i/>
          <w:color w:val="2A2A2A"/>
          <w:spacing w:val="-5"/>
          <w:w w:val="105"/>
          <w:sz w:val="19"/>
        </w:rPr>
        <w:t>barri</w:t>
      </w:r>
      <w:r>
        <w:rPr>
          <w:i/>
          <w:color w:val="525252"/>
          <w:spacing w:val="-5"/>
          <w:w w:val="105"/>
          <w:sz w:val="19"/>
        </w:rPr>
        <w:t>e</w:t>
      </w:r>
      <w:r>
        <w:rPr>
          <w:i/>
          <w:color w:val="2A2A2A"/>
          <w:spacing w:val="-5"/>
          <w:w w:val="105"/>
          <w:sz w:val="19"/>
        </w:rPr>
        <w:t>r•</w:t>
      </w:r>
      <w:r>
        <w:rPr>
          <w:i/>
          <w:color w:val="2A2A2A"/>
          <w:spacing w:val="-18"/>
          <w:w w:val="105"/>
          <w:sz w:val="19"/>
        </w:rPr>
        <w:t xml:space="preserve"> </w:t>
      </w:r>
      <w:r>
        <w:rPr>
          <w:i/>
          <w:color w:val="2A2A2A"/>
          <w:w w:val="105"/>
          <w:sz w:val="19"/>
        </w:rPr>
        <w:t>fr</w:t>
      </w:r>
      <w:r>
        <w:rPr>
          <w:i/>
          <w:color w:val="525252"/>
          <w:w w:val="105"/>
          <w:sz w:val="19"/>
        </w:rPr>
        <w:t>ee</w:t>
      </w:r>
      <w:r>
        <w:rPr>
          <w:i/>
          <w:color w:val="525252"/>
          <w:spacing w:val="-16"/>
          <w:w w:val="105"/>
          <w:sz w:val="19"/>
        </w:rPr>
        <w:t xml:space="preserve"> </w:t>
      </w:r>
      <w:r>
        <w:rPr>
          <w:i/>
          <w:color w:val="2A2A2A"/>
          <w:w w:val="105"/>
          <w:sz w:val="19"/>
        </w:rPr>
        <w:t>workplac</w:t>
      </w:r>
      <w:r>
        <w:rPr>
          <w:i/>
          <w:color w:val="525252"/>
          <w:w w:val="105"/>
          <w:sz w:val="19"/>
        </w:rPr>
        <w:t>e</w:t>
      </w:r>
      <w:r>
        <w:rPr>
          <w:i/>
          <w:color w:val="525252"/>
          <w:spacing w:val="-14"/>
          <w:w w:val="105"/>
          <w:sz w:val="19"/>
        </w:rPr>
        <w:t xml:space="preserve"> </w:t>
      </w:r>
      <w:r>
        <w:rPr>
          <w:i/>
          <w:color w:val="3C3C3C"/>
          <w:w w:val="105"/>
          <w:sz w:val="19"/>
        </w:rPr>
        <w:t>supported</w:t>
      </w:r>
      <w:r>
        <w:rPr>
          <w:i/>
          <w:color w:val="3C3C3C"/>
          <w:spacing w:val="-4"/>
          <w:w w:val="105"/>
          <w:sz w:val="19"/>
        </w:rPr>
        <w:t xml:space="preserve"> </w:t>
      </w:r>
      <w:r>
        <w:rPr>
          <w:i/>
          <w:color w:val="2A2A2A"/>
          <w:w w:val="105"/>
          <w:sz w:val="19"/>
        </w:rPr>
        <w:t>by</w:t>
      </w:r>
      <w:r>
        <w:rPr>
          <w:i/>
          <w:color w:val="2A2A2A"/>
          <w:spacing w:val="-25"/>
          <w:w w:val="105"/>
          <w:sz w:val="19"/>
        </w:rPr>
        <w:t xml:space="preserve"> </w:t>
      </w:r>
      <w:r>
        <w:rPr>
          <w:i/>
          <w:color w:val="2A2A2A"/>
          <w:w w:val="105"/>
          <w:sz w:val="19"/>
        </w:rPr>
        <w:t>Sinai</w:t>
      </w:r>
      <w:r>
        <w:rPr>
          <w:i/>
          <w:color w:val="2A2A2A"/>
          <w:spacing w:val="-19"/>
          <w:w w:val="105"/>
          <w:sz w:val="19"/>
        </w:rPr>
        <w:t xml:space="preserve"> </w:t>
      </w:r>
      <w:r>
        <w:rPr>
          <w:i/>
          <w:color w:val="2A2A2A"/>
          <w:w w:val="105"/>
          <w:sz w:val="19"/>
        </w:rPr>
        <w:t>H</w:t>
      </w:r>
      <w:r>
        <w:rPr>
          <w:i/>
          <w:color w:val="525252"/>
          <w:w w:val="105"/>
          <w:sz w:val="19"/>
        </w:rPr>
        <w:t>ea</w:t>
      </w:r>
      <w:r>
        <w:rPr>
          <w:i/>
          <w:color w:val="2A2A2A"/>
          <w:w w:val="105"/>
          <w:sz w:val="19"/>
        </w:rPr>
        <w:t>lth'</w:t>
      </w:r>
      <w:r>
        <w:rPr>
          <w:i/>
          <w:color w:val="525252"/>
          <w:w w:val="105"/>
          <w:sz w:val="19"/>
        </w:rPr>
        <w:t>s</w:t>
      </w:r>
      <w:r>
        <w:rPr>
          <w:i/>
          <w:color w:val="525252"/>
          <w:spacing w:val="-19"/>
          <w:w w:val="105"/>
          <w:sz w:val="19"/>
        </w:rPr>
        <w:t xml:space="preserve"> </w:t>
      </w:r>
      <w:r>
        <w:rPr>
          <w:i/>
          <w:color w:val="2A2A2A"/>
          <w:w w:val="105"/>
          <w:sz w:val="19"/>
        </w:rPr>
        <w:t>accessibility</w:t>
      </w:r>
      <w:r>
        <w:rPr>
          <w:i/>
          <w:color w:val="2A2A2A"/>
          <w:spacing w:val="-8"/>
          <w:w w:val="105"/>
          <w:sz w:val="19"/>
        </w:rPr>
        <w:t xml:space="preserve"> </w:t>
      </w:r>
      <w:r>
        <w:rPr>
          <w:i/>
          <w:color w:val="2A2A2A"/>
          <w:w w:val="105"/>
          <w:sz w:val="19"/>
        </w:rPr>
        <w:t>plan</w:t>
      </w:r>
      <w:r>
        <w:rPr>
          <w:i/>
          <w:color w:val="525252"/>
          <w:w w:val="105"/>
          <w:sz w:val="19"/>
        </w:rPr>
        <w:t>,</w:t>
      </w:r>
      <w:r>
        <w:rPr>
          <w:i/>
          <w:color w:val="525252"/>
          <w:spacing w:val="-14"/>
          <w:w w:val="105"/>
          <w:sz w:val="19"/>
        </w:rPr>
        <w:t xml:space="preserve"> </w:t>
      </w:r>
      <w:r>
        <w:rPr>
          <w:i/>
          <w:color w:val="2A2A2A"/>
          <w:w w:val="105"/>
          <w:sz w:val="19"/>
        </w:rPr>
        <w:t>accommodation</w:t>
      </w:r>
      <w:r>
        <w:rPr>
          <w:i/>
          <w:color w:val="2A2A2A"/>
          <w:spacing w:val="5"/>
          <w:w w:val="105"/>
          <w:sz w:val="19"/>
        </w:rPr>
        <w:t xml:space="preserve"> </w:t>
      </w:r>
      <w:r>
        <w:rPr>
          <w:i/>
          <w:color w:val="2A2A2A"/>
          <w:w w:val="105"/>
          <w:sz w:val="19"/>
        </w:rPr>
        <w:t>and disability managem</w:t>
      </w:r>
      <w:r>
        <w:rPr>
          <w:i/>
          <w:color w:val="525252"/>
          <w:w w:val="105"/>
          <w:sz w:val="19"/>
        </w:rPr>
        <w:t>e</w:t>
      </w:r>
      <w:r>
        <w:rPr>
          <w:i/>
          <w:color w:val="2A2A2A"/>
          <w:w w:val="105"/>
          <w:sz w:val="19"/>
        </w:rPr>
        <w:t xml:space="preserve">nt </w:t>
      </w:r>
      <w:r>
        <w:rPr>
          <w:i/>
          <w:color w:val="2A2A2A"/>
          <w:spacing w:val="-3"/>
          <w:w w:val="105"/>
          <w:sz w:val="19"/>
        </w:rPr>
        <w:t>poli</w:t>
      </w:r>
      <w:r>
        <w:rPr>
          <w:i/>
          <w:color w:val="525252"/>
          <w:spacing w:val="-3"/>
          <w:w w:val="105"/>
          <w:sz w:val="19"/>
        </w:rPr>
        <w:t>c</w:t>
      </w:r>
      <w:r>
        <w:rPr>
          <w:i/>
          <w:color w:val="2A2A2A"/>
          <w:spacing w:val="-3"/>
          <w:w w:val="105"/>
          <w:sz w:val="19"/>
        </w:rPr>
        <w:t xml:space="preserve">ies </w:t>
      </w:r>
      <w:r>
        <w:rPr>
          <w:i/>
          <w:color w:val="2A2A2A"/>
          <w:w w:val="105"/>
          <w:sz w:val="19"/>
        </w:rPr>
        <w:t xml:space="preserve">and procedures. Should you require </w:t>
      </w:r>
      <w:r>
        <w:rPr>
          <w:i/>
          <w:color w:val="2A2A2A"/>
          <w:spacing w:val="2"/>
          <w:w w:val="105"/>
          <w:sz w:val="19"/>
        </w:rPr>
        <w:t>ac</w:t>
      </w:r>
      <w:r>
        <w:rPr>
          <w:i/>
          <w:color w:val="525252"/>
          <w:spacing w:val="2"/>
          <w:w w:val="105"/>
          <w:sz w:val="19"/>
        </w:rPr>
        <w:t>c</w:t>
      </w:r>
      <w:r>
        <w:rPr>
          <w:i/>
          <w:color w:val="2A2A2A"/>
          <w:spacing w:val="2"/>
          <w:w w:val="105"/>
          <w:sz w:val="19"/>
        </w:rPr>
        <w:t xml:space="preserve">ommodation </w:t>
      </w:r>
      <w:r>
        <w:rPr>
          <w:i/>
          <w:color w:val="2A2A2A"/>
          <w:w w:val="105"/>
          <w:sz w:val="19"/>
        </w:rPr>
        <w:t xml:space="preserve">at any point during the recruitment process, including accessible job postings, please </w:t>
      </w:r>
      <w:r>
        <w:rPr>
          <w:i/>
          <w:color w:val="3C3C3C"/>
          <w:w w:val="105"/>
          <w:sz w:val="19"/>
        </w:rPr>
        <w:t xml:space="preserve">call </w:t>
      </w:r>
      <w:r>
        <w:rPr>
          <w:i/>
          <w:color w:val="2A2A2A"/>
          <w:w w:val="105"/>
          <w:sz w:val="19"/>
        </w:rPr>
        <w:t xml:space="preserve">the Accommodation Phone Line </w:t>
      </w:r>
      <w:r>
        <w:rPr>
          <w:i/>
          <w:color w:val="2A2A2A"/>
          <w:sz w:val="19"/>
        </w:rPr>
        <w:t xml:space="preserve">at 416-586-4800 </w:t>
      </w:r>
      <w:r>
        <w:rPr>
          <w:i/>
          <w:color w:val="3C3C3C"/>
          <w:sz w:val="19"/>
        </w:rPr>
        <w:t xml:space="preserve">ext. </w:t>
      </w:r>
      <w:r>
        <w:rPr>
          <w:i/>
          <w:color w:val="525252"/>
          <w:sz w:val="19"/>
        </w:rPr>
        <w:t>7</w:t>
      </w:r>
      <w:r>
        <w:rPr>
          <w:i/>
          <w:color w:val="2A2A2A"/>
          <w:sz w:val="19"/>
        </w:rPr>
        <w:t xml:space="preserve">050 or </w:t>
      </w:r>
      <w:r>
        <w:rPr>
          <w:i/>
          <w:color w:val="3C3C3C"/>
          <w:spacing w:val="-3"/>
          <w:sz w:val="19"/>
        </w:rPr>
        <w:t>emai</w:t>
      </w:r>
      <w:r>
        <w:rPr>
          <w:i/>
          <w:color w:val="171717"/>
          <w:spacing w:val="-3"/>
          <w:sz w:val="19"/>
        </w:rPr>
        <w:t xml:space="preserve">l  </w:t>
      </w:r>
      <w:r>
        <w:rPr>
          <w:i/>
          <w:color w:val="171717"/>
          <w:sz w:val="19"/>
        </w:rPr>
        <w:t xml:space="preserve"> </w:t>
      </w:r>
      <w:hyperlink r:id="rId9">
        <w:r>
          <w:rPr>
            <w:color w:val="3C3C3C"/>
            <w:sz w:val="17"/>
            <w:u w:val="single" w:color="000000"/>
          </w:rPr>
          <w:t>HiringProcessAccommodation.msh</w:t>
        </w:r>
        <w:r>
          <w:rPr>
            <w:color w:val="6B6B6B"/>
            <w:sz w:val="17"/>
            <w:u w:val="single" w:color="000000"/>
          </w:rPr>
          <w:t>@</w:t>
        </w:r>
        <w:r>
          <w:rPr>
            <w:color w:val="525252"/>
            <w:sz w:val="17"/>
            <w:u w:val="single" w:color="000000"/>
          </w:rPr>
          <w:t>sinaihealth.ca</w:t>
        </w:r>
      </w:hyperlink>
    </w:p>
    <w:sectPr w:rsidR="00CE2297">
      <w:pgSz w:w="12240" w:h="15840"/>
      <w:pgMar w:top="1500" w:right="14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2A16" w:rsidRDefault="00982A16" w:rsidP="00DF4F1E">
      <w:r>
        <w:separator/>
      </w:r>
    </w:p>
  </w:endnote>
  <w:endnote w:type="continuationSeparator" w:id="0">
    <w:p w:rsidR="00982A16" w:rsidRDefault="00982A16" w:rsidP="00DF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2A16" w:rsidRDefault="00982A16" w:rsidP="00DF4F1E">
      <w:r>
        <w:separator/>
      </w:r>
    </w:p>
  </w:footnote>
  <w:footnote w:type="continuationSeparator" w:id="0">
    <w:p w:rsidR="00982A16" w:rsidRDefault="00982A16" w:rsidP="00DF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4F1E" w:rsidRDefault="00DF4F1E">
    <w:pPr>
      <w:pStyle w:val="Header"/>
    </w:pPr>
    <w:r>
      <w:rPr>
        <w:noProof/>
      </w:rPr>
      <w:drawing>
        <wp:inline distT="0" distB="0" distL="0" distR="0" wp14:anchorId="1096FB8B" wp14:editId="0B3CC656">
          <wp:extent cx="423799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590550"/>
                  </a:xfrm>
                  <a:prstGeom prst="rect">
                    <a:avLst/>
                  </a:prstGeom>
                  <a:noFill/>
                </pic:spPr>
              </pic:pic>
            </a:graphicData>
          </a:graphic>
        </wp:inline>
      </w:drawing>
    </w:r>
  </w:p>
  <w:p w:rsidR="00DF4F1E" w:rsidRDefault="00DF4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5912"/>
    <w:multiLevelType w:val="multilevel"/>
    <w:tmpl w:val="50B8214A"/>
    <w:lvl w:ilvl="0">
      <w:start w:val="13"/>
      <w:numFmt w:val="upperLetter"/>
      <w:lvlText w:val="%1"/>
      <w:lvlJc w:val="left"/>
      <w:pPr>
        <w:ind w:left="235" w:hanging="372"/>
      </w:pPr>
      <w:rPr>
        <w:rFonts w:hint="default"/>
      </w:rPr>
    </w:lvl>
    <w:lvl w:ilvl="1">
      <w:start w:val="6"/>
      <w:numFmt w:val="upperLetter"/>
      <w:lvlText w:val="%1-%2"/>
      <w:lvlJc w:val="left"/>
      <w:pPr>
        <w:ind w:left="235" w:hanging="372"/>
      </w:pPr>
      <w:rPr>
        <w:rFonts w:ascii="Times New Roman" w:eastAsia="Times New Roman" w:hAnsi="Times New Roman" w:cs="Times New Roman" w:hint="default"/>
        <w:color w:val="2A2A2A"/>
        <w:spacing w:val="0"/>
        <w:w w:val="103"/>
        <w:sz w:val="17"/>
        <w:szCs w:val="17"/>
      </w:rPr>
    </w:lvl>
    <w:lvl w:ilvl="2">
      <w:numFmt w:val="bullet"/>
      <w:lvlText w:val="•"/>
      <w:lvlJc w:val="left"/>
      <w:pPr>
        <w:ind w:left="857" w:hanging="159"/>
      </w:pPr>
      <w:rPr>
        <w:rFonts w:hint="default"/>
        <w:w w:val="103"/>
      </w:rPr>
    </w:lvl>
    <w:lvl w:ilvl="3">
      <w:numFmt w:val="bullet"/>
      <w:lvlText w:val="o"/>
      <w:lvlJc w:val="left"/>
      <w:pPr>
        <w:ind w:left="1577" w:hanging="360"/>
      </w:pPr>
      <w:rPr>
        <w:rFonts w:ascii="Courier New" w:eastAsia="Courier New" w:hAnsi="Courier New" w:cs="Courier New" w:hint="default"/>
        <w:w w:val="100"/>
        <w:sz w:val="16"/>
        <w:szCs w:val="16"/>
      </w:rPr>
    </w:lvl>
    <w:lvl w:ilvl="4">
      <w:numFmt w:val="bullet"/>
      <w:lvlText w:val="•"/>
      <w:lvlJc w:val="left"/>
      <w:pPr>
        <w:ind w:left="2762" w:hanging="360"/>
      </w:pPr>
      <w:rPr>
        <w:rFonts w:hint="default"/>
      </w:rPr>
    </w:lvl>
    <w:lvl w:ilvl="5">
      <w:numFmt w:val="bullet"/>
      <w:lvlText w:val="•"/>
      <w:lvlJc w:val="left"/>
      <w:pPr>
        <w:ind w:left="3885" w:hanging="360"/>
      </w:pPr>
      <w:rPr>
        <w:rFonts w:hint="default"/>
      </w:rPr>
    </w:lvl>
    <w:lvl w:ilvl="6">
      <w:numFmt w:val="bullet"/>
      <w:lvlText w:val="•"/>
      <w:lvlJc w:val="left"/>
      <w:pPr>
        <w:ind w:left="5008" w:hanging="360"/>
      </w:pPr>
      <w:rPr>
        <w:rFonts w:hint="default"/>
      </w:rPr>
    </w:lvl>
    <w:lvl w:ilvl="7">
      <w:numFmt w:val="bullet"/>
      <w:lvlText w:val="•"/>
      <w:lvlJc w:val="left"/>
      <w:pPr>
        <w:ind w:left="6131" w:hanging="360"/>
      </w:pPr>
      <w:rPr>
        <w:rFonts w:hint="default"/>
      </w:rPr>
    </w:lvl>
    <w:lvl w:ilvl="8">
      <w:numFmt w:val="bullet"/>
      <w:lvlText w:val="•"/>
      <w:lvlJc w:val="left"/>
      <w:pPr>
        <w:ind w:left="7254" w:hanging="360"/>
      </w:pPr>
      <w:rPr>
        <w:rFonts w:hint="default"/>
      </w:rPr>
    </w:lvl>
  </w:abstractNum>
  <w:abstractNum w:abstractNumId="1" w15:restartNumberingAfterBreak="0">
    <w:nsid w:val="1DA61F45"/>
    <w:multiLevelType w:val="hybridMultilevel"/>
    <w:tmpl w:val="A8540CDE"/>
    <w:lvl w:ilvl="0" w:tplc="1AC66A60">
      <w:numFmt w:val="bullet"/>
      <w:lvlText w:val="•"/>
      <w:lvlJc w:val="left"/>
      <w:pPr>
        <w:ind w:left="792" w:hanging="156"/>
      </w:pPr>
      <w:rPr>
        <w:rFonts w:hint="default"/>
        <w:w w:val="100"/>
      </w:rPr>
    </w:lvl>
    <w:lvl w:ilvl="1" w:tplc="83FE2C4E">
      <w:numFmt w:val="bullet"/>
      <w:lvlText w:val="•"/>
      <w:lvlJc w:val="left"/>
      <w:pPr>
        <w:ind w:left="1676" w:hanging="156"/>
      </w:pPr>
      <w:rPr>
        <w:rFonts w:hint="default"/>
      </w:rPr>
    </w:lvl>
    <w:lvl w:ilvl="2" w:tplc="F63E433E">
      <w:numFmt w:val="bullet"/>
      <w:lvlText w:val="•"/>
      <w:lvlJc w:val="left"/>
      <w:pPr>
        <w:ind w:left="2552" w:hanging="156"/>
      </w:pPr>
      <w:rPr>
        <w:rFonts w:hint="default"/>
      </w:rPr>
    </w:lvl>
    <w:lvl w:ilvl="3" w:tplc="209A10A4">
      <w:numFmt w:val="bullet"/>
      <w:lvlText w:val="•"/>
      <w:lvlJc w:val="left"/>
      <w:pPr>
        <w:ind w:left="3428" w:hanging="156"/>
      </w:pPr>
      <w:rPr>
        <w:rFonts w:hint="default"/>
      </w:rPr>
    </w:lvl>
    <w:lvl w:ilvl="4" w:tplc="D1180E3E">
      <w:numFmt w:val="bullet"/>
      <w:lvlText w:val="•"/>
      <w:lvlJc w:val="left"/>
      <w:pPr>
        <w:ind w:left="4304" w:hanging="156"/>
      </w:pPr>
      <w:rPr>
        <w:rFonts w:hint="default"/>
      </w:rPr>
    </w:lvl>
    <w:lvl w:ilvl="5" w:tplc="BED0CDEE">
      <w:numFmt w:val="bullet"/>
      <w:lvlText w:val="•"/>
      <w:lvlJc w:val="left"/>
      <w:pPr>
        <w:ind w:left="5180" w:hanging="156"/>
      </w:pPr>
      <w:rPr>
        <w:rFonts w:hint="default"/>
      </w:rPr>
    </w:lvl>
    <w:lvl w:ilvl="6" w:tplc="E30E555A">
      <w:numFmt w:val="bullet"/>
      <w:lvlText w:val="•"/>
      <w:lvlJc w:val="left"/>
      <w:pPr>
        <w:ind w:left="6056" w:hanging="156"/>
      </w:pPr>
      <w:rPr>
        <w:rFonts w:hint="default"/>
      </w:rPr>
    </w:lvl>
    <w:lvl w:ilvl="7" w:tplc="AEB28D42">
      <w:numFmt w:val="bullet"/>
      <w:lvlText w:val="•"/>
      <w:lvlJc w:val="left"/>
      <w:pPr>
        <w:ind w:left="6932" w:hanging="156"/>
      </w:pPr>
      <w:rPr>
        <w:rFonts w:hint="default"/>
      </w:rPr>
    </w:lvl>
    <w:lvl w:ilvl="8" w:tplc="9762049A">
      <w:numFmt w:val="bullet"/>
      <w:lvlText w:val="•"/>
      <w:lvlJc w:val="left"/>
      <w:pPr>
        <w:ind w:left="7808" w:hanging="156"/>
      </w:pPr>
      <w:rPr>
        <w:rFonts w:hint="default"/>
      </w:rPr>
    </w:lvl>
  </w:abstractNum>
  <w:abstractNum w:abstractNumId="2" w15:restartNumberingAfterBreak="0">
    <w:nsid w:val="21C64E44"/>
    <w:multiLevelType w:val="hybridMultilevel"/>
    <w:tmpl w:val="87E62DEE"/>
    <w:lvl w:ilvl="0" w:tplc="4BB857A0">
      <w:numFmt w:val="bullet"/>
      <w:lvlText w:val="•"/>
      <w:lvlJc w:val="left"/>
      <w:pPr>
        <w:ind w:left="728" w:hanging="171"/>
      </w:pPr>
      <w:rPr>
        <w:rFonts w:ascii="Arial" w:eastAsia="Arial" w:hAnsi="Arial" w:cs="Arial" w:hint="default"/>
        <w:color w:val="171717"/>
        <w:w w:val="100"/>
        <w:sz w:val="16"/>
        <w:szCs w:val="16"/>
      </w:rPr>
    </w:lvl>
    <w:lvl w:ilvl="1" w:tplc="1694ADEE">
      <w:numFmt w:val="bullet"/>
      <w:lvlText w:val="•"/>
      <w:lvlJc w:val="left"/>
      <w:pPr>
        <w:ind w:left="1598" w:hanging="171"/>
      </w:pPr>
      <w:rPr>
        <w:rFonts w:hint="default"/>
      </w:rPr>
    </w:lvl>
    <w:lvl w:ilvl="2" w:tplc="F7144B8C">
      <w:numFmt w:val="bullet"/>
      <w:lvlText w:val="•"/>
      <w:lvlJc w:val="left"/>
      <w:pPr>
        <w:ind w:left="2476" w:hanging="171"/>
      </w:pPr>
      <w:rPr>
        <w:rFonts w:hint="default"/>
      </w:rPr>
    </w:lvl>
    <w:lvl w:ilvl="3" w:tplc="B8CE30B0">
      <w:numFmt w:val="bullet"/>
      <w:lvlText w:val="•"/>
      <w:lvlJc w:val="left"/>
      <w:pPr>
        <w:ind w:left="3354" w:hanging="171"/>
      </w:pPr>
      <w:rPr>
        <w:rFonts w:hint="default"/>
      </w:rPr>
    </w:lvl>
    <w:lvl w:ilvl="4" w:tplc="25601970">
      <w:numFmt w:val="bullet"/>
      <w:lvlText w:val="•"/>
      <w:lvlJc w:val="left"/>
      <w:pPr>
        <w:ind w:left="4232" w:hanging="171"/>
      </w:pPr>
      <w:rPr>
        <w:rFonts w:hint="default"/>
      </w:rPr>
    </w:lvl>
    <w:lvl w:ilvl="5" w:tplc="3DD0C7DC">
      <w:numFmt w:val="bullet"/>
      <w:lvlText w:val="•"/>
      <w:lvlJc w:val="left"/>
      <w:pPr>
        <w:ind w:left="5110" w:hanging="171"/>
      </w:pPr>
      <w:rPr>
        <w:rFonts w:hint="default"/>
      </w:rPr>
    </w:lvl>
    <w:lvl w:ilvl="6" w:tplc="CDF8545E">
      <w:numFmt w:val="bullet"/>
      <w:lvlText w:val="•"/>
      <w:lvlJc w:val="left"/>
      <w:pPr>
        <w:ind w:left="5988" w:hanging="171"/>
      </w:pPr>
      <w:rPr>
        <w:rFonts w:hint="default"/>
      </w:rPr>
    </w:lvl>
    <w:lvl w:ilvl="7" w:tplc="11123B0A">
      <w:numFmt w:val="bullet"/>
      <w:lvlText w:val="•"/>
      <w:lvlJc w:val="left"/>
      <w:pPr>
        <w:ind w:left="6866" w:hanging="171"/>
      </w:pPr>
      <w:rPr>
        <w:rFonts w:hint="default"/>
      </w:rPr>
    </w:lvl>
    <w:lvl w:ilvl="8" w:tplc="598A9616">
      <w:numFmt w:val="bullet"/>
      <w:lvlText w:val="•"/>
      <w:lvlJc w:val="left"/>
      <w:pPr>
        <w:ind w:left="7744" w:hanging="17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97"/>
    <w:rsid w:val="00084B0A"/>
    <w:rsid w:val="000B42D2"/>
    <w:rsid w:val="000D2106"/>
    <w:rsid w:val="00711AFD"/>
    <w:rsid w:val="00747FEB"/>
    <w:rsid w:val="00775023"/>
    <w:rsid w:val="007F2BDA"/>
    <w:rsid w:val="007F7546"/>
    <w:rsid w:val="00843129"/>
    <w:rsid w:val="00982A16"/>
    <w:rsid w:val="00A03871"/>
    <w:rsid w:val="00A05B6D"/>
    <w:rsid w:val="00A51385"/>
    <w:rsid w:val="00BA4B0A"/>
    <w:rsid w:val="00C57F9C"/>
    <w:rsid w:val="00CE2297"/>
    <w:rsid w:val="00DF4F1E"/>
    <w:rsid w:val="00E2665C"/>
    <w:rsid w:val="00E60175"/>
    <w:rsid w:val="00F7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E2B36-EAD0-634E-935B-7F603FD2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9"/>
      <w:outlineLvl w:val="0"/>
    </w:pPr>
    <w:rPr>
      <w:b/>
      <w:bCs/>
      <w:sz w:val="19"/>
      <w:szCs w:val="19"/>
    </w:rPr>
  </w:style>
  <w:style w:type="paragraph" w:styleId="Heading2">
    <w:name w:val="heading 2"/>
    <w:basedOn w:val="Normal"/>
    <w:uiPriority w:val="1"/>
    <w:qFormat/>
    <w:pPr>
      <w:ind w:left="104" w:right="174" w:firstLine="2"/>
      <w:outlineLvl w:val="1"/>
    </w:pPr>
    <w:rPr>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29"/>
      <w:ind w:left="1577"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03871"/>
    <w:rPr>
      <w:sz w:val="16"/>
      <w:szCs w:val="16"/>
    </w:rPr>
  </w:style>
  <w:style w:type="paragraph" w:styleId="CommentText">
    <w:name w:val="annotation text"/>
    <w:basedOn w:val="Normal"/>
    <w:link w:val="CommentTextChar"/>
    <w:uiPriority w:val="99"/>
    <w:semiHidden/>
    <w:unhideWhenUsed/>
    <w:rsid w:val="00A03871"/>
    <w:rPr>
      <w:sz w:val="20"/>
      <w:szCs w:val="20"/>
    </w:rPr>
  </w:style>
  <w:style w:type="character" w:customStyle="1" w:styleId="CommentTextChar">
    <w:name w:val="Comment Text Char"/>
    <w:basedOn w:val="DefaultParagraphFont"/>
    <w:link w:val="CommentText"/>
    <w:uiPriority w:val="99"/>
    <w:semiHidden/>
    <w:rsid w:val="00A0387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03871"/>
    <w:rPr>
      <w:b/>
      <w:bCs/>
    </w:rPr>
  </w:style>
  <w:style w:type="character" w:customStyle="1" w:styleId="CommentSubjectChar">
    <w:name w:val="Comment Subject Char"/>
    <w:basedOn w:val="CommentTextChar"/>
    <w:link w:val="CommentSubject"/>
    <w:uiPriority w:val="99"/>
    <w:semiHidden/>
    <w:rsid w:val="00A03871"/>
    <w:rPr>
      <w:rFonts w:ascii="Arial" w:eastAsia="Arial" w:hAnsi="Arial" w:cs="Arial"/>
      <w:b/>
      <w:bCs/>
      <w:sz w:val="20"/>
      <w:szCs w:val="20"/>
    </w:rPr>
  </w:style>
  <w:style w:type="paragraph" w:styleId="BalloonText">
    <w:name w:val="Balloon Text"/>
    <w:basedOn w:val="Normal"/>
    <w:link w:val="BalloonTextChar"/>
    <w:uiPriority w:val="99"/>
    <w:semiHidden/>
    <w:unhideWhenUsed/>
    <w:rsid w:val="00A0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871"/>
    <w:rPr>
      <w:rFonts w:ascii="Segoe UI" w:eastAsia="Arial" w:hAnsi="Segoe UI" w:cs="Segoe UI"/>
      <w:sz w:val="18"/>
      <w:szCs w:val="18"/>
    </w:rPr>
  </w:style>
  <w:style w:type="paragraph" w:styleId="Revision">
    <w:name w:val="Revision"/>
    <w:hidden/>
    <w:uiPriority w:val="99"/>
    <w:semiHidden/>
    <w:rsid w:val="00747FEB"/>
    <w:rPr>
      <w:rFonts w:ascii="Arial" w:eastAsia="Arial" w:hAnsi="Arial" w:cs="Arial"/>
    </w:rPr>
  </w:style>
  <w:style w:type="paragraph" w:styleId="Header">
    <w:name w:val="header"/>
    <w:basedOn w:val="Normal"/>
    <w:link w:val="HeaderChar"/>
    <w:uiPriority w:val="99"/>
    <w:unhideWhenUsed/>
    <w:rsid w:val="00DF4F1E"/>
    <w:pPr>
      <w:tabs>
        <w:tab w:val="center" w:pos="4680"/>
        <w:tab w:val="right" w:pos="9360"/>
      </w:tabs>
    </w:pPr>
  </w:style>
  <w:style w:type="character" w:customStyle="1" w:styleId="HeaderChar">
    <w:name w:val="Header Char"/>
    <w:basedOn w:val="DefaultParagraphFont"/>
    <w:link w:val="Header"/>
    <w:uiPriority w:val="99"/>
    <w:rsid w:val="00DF4F1E"/>
    <w:rPr>
      <w:rFonts w:ascii="Arial" w:eastAsia="Arial" w:hAnsi="Arial" w:cs="Arial"/>
    </w:rPr>
  </w:style>
  <w:style w:type="paragraph" w:styleId="Footer">
    <w:name w:val="footer"/>
    <w:basedOn w:val="Normal"/>
    <w:link w:val="FooterChar"/>
    <w:uiPriority w:val="99"/>
    <w:unhideWhenUsed/>
    <w:rsid w:val="00DF4F1E"/>
    <w:pPr>
      <w:tabs>
        <w:tab w:val="center" w:pos="4680"/>
        <w:tab w:val="right" w:pos="9360"/>
      </w:tabs>
    </w:pPr>
  </w:style>
  <w:style w:type="character" w:customStyle="1" w:styleId="FooterChar">
    <w:name w:val="Footer Char"/>
    <w:basedOn w:val="DefaultParagraphFont"/>
    <w:link w:val="Footer"/>
    <w:uiPriority w:val="99"/>
    <w:rsid w:val="00DF4F1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ountsinai.on.ca/career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iringProcessAccommodation.msh@sinaihealt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Sinai Health System</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Stampfl, Sandy</dc:creator>
  <cp:lastModifiedBy>Kathleen Bright</cp:lastModifiedBy>
  <cp:revision>2</cp:revision>
  <cp:lastPrinted>2020-06-23T15:22:00Z</cp:lastPrinted>
  <dcterms:created xsi:type="dcterms:W3CDTF">2020-07-07T15:06:00Z</dcterms:created>
  <dcterms:modified xsi:type="dcterms:W3CDTF">2020-07-07T15:06:00Z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2013</vt:lpwstr>
  </property>
  <property fmtid="{D5CDD505-2E9C-101B-9397-08002B2CF9AE}" pid="4" name="LastSaved">
    <vt:filetime>2020-06-03T00:00:00Z</vt:filetime>
  </property>
</Properties>
</file>